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8B188A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加拿大</w:t>
      </w:r>
      <w:r w:rsidR="007F085E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维多利亚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大学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946668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795075">
        <w:rPr>
          <w:rFonts w:asciiTheme="minorHAnsi" w:hAnsiTheme="minorHAnsi" w:cs="Calibri" w:hint="eastAsia"/>
          <w:kern w:val="0"/>
          <w:szCs w:val="21"/>
        </w:rPr>
        <w:t>春季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946668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795075">
        <w:rPr>
          <w:rFonts w:asciiTheme="minorHAnsi" w:hAnsiTheme="minorHAnsi" w:cs="Calibri" w:hint="eastAsia"/>
          <w:kern w:val="0"/>
          <w:szCs w:val="21"/>
        </w:rPr>
        <w:t>春季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74734" w:rsidRPr="008B188A">
        <w:rPr>
          <w:rFonts w:asciiTheme="minorHAnsi" w:hAnsiTheme="minorHAnsi" w:cs="Calibri"/>
          <w:szCs w:val="21"/>
        </w:rPr>
        <w:t>加拿大</w:t>
      </w:r>
      <w:r w:rsidR="008B188A" w:rsidRPr="008B188A">
        <w:rPr>
          <w:rFonts w:asciiTheme="minorHAnsi" w:hAnsiTheme="minorHAnsi" w:cs="Calibri"/>
          <w:szCs w:val="21"/>
        </w:rPr>
        <w:t>顶级学府</w:t>
      </w:r>
      <w:r w:rsidR="007F085E">
        <w:rPr>
          <w:rFonts w:asciiTheme="minorHAnsi" w:hAnsiTheme="minorHAnsi" w:cs="Calibri" w:hint="eastAsia"/>
          <w:szCs w:val="21"/>
        </w:rPr>
        <w:t>维多利亚</w:t>
      </w:r>
      <w:r w:rsidR="008B188A" w:rsidRPr="008B188A">
        <w:rPr>
          <w:rFonts w:asciiTheme="minorHAnsi" w:hAnsiTheme="minorHAnsi" w:cs="Calibri"/>
          <w:szCs w:val="21"/>
        </w:rPr>
        <w:t>大学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7F085E">
        <w:rPr>
          <w:rFonts w:asciiTheme="minorHAnsi" w:hAnsiTheme="minorHAnsi" w:cs="Calibri" w:hint="eastAsia"/>
          <w:szCs w:val="21"/>
        </w:rPr>
        <w:t>University of Victoria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795075">
        <w:rPr>
          <w:rFonts w:asciiTheme="minorHAnsi" w:hAnsiTheme="minorHAnsi" w:cs="Calibri"/>
          <w:szCs w:val="21"/>
        </w:rPr>
        <w:t>参加为期四个月</w:t>
      </w:r>
      <w:r w:rsidR="00843F7D" w:rsidRPr="0069732D">
        <w:rPr>
          <w:rFonts w:asciiTheme="minorHAnsi" w:hAnsiTheme="minorHAnsi" w:cs="Calibri"/>
          <w:szCs w:val="21"/>
        </w:rPr>
        <w:t>的访问学习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006712" w:rsidRPr="00580FC6" w:rsidRDefault="00006712" w:rsidP="00580FC6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 w:rsidRPr="0069732D">
        <w:rPr>
          <w:rFonts w:asciiTheme="minorHAnsi" w:hAnsiTheme="minorHAnsi" w:cs="Calibri"/>
          <w:szCs w:val="21"/>
        </w:rPr>
        <w:t>201</w:t>
      </w:r>
      <w:r w:rsidR="00946668">
        <w:rPr>
          <w:rFonts w:asciiTheme="minorHAnsi" w:hAnsiTheme="minorHAnsi" w:cs="Calibri" w:hint="eastAsia"/>
          <w:szCs w:val="21"/>
        </w:rPr>
        <w:t>9</w:t>
      </w:r>
      <w:r w:rsidRPr="0069732D">
        <w:rPr>
          <w:rFonts w:asciiTheme="minorHAnsi" w:hAnsiTheme="minorHAnsi" w:cs="Calibri"/>
          <w:szCs w:val="21"/>
        </w:rPr>
        <w:t>年</w:t>
      </w:r>
      <w:r w:rsidR="00260916">
        <w:rPr>
          <w:rFonts w:asciiTheme="minorHAnsi" w:hAnsiTheme="minorHAnsi" w:cs="Calibri" w:hint="eastAsia"/>
          <w:szCs w:val="21"/>
        </w:rPr>
        <w:t>春季</w:t>
      </w:r>
      <w:r w:rsidR="00D0229F">
        <w:rPr>
          <w:rFonts w:asciiTheme="minorHAnsi" w:hAnsiTheme="minorHAnsi" w:cs="Calibri" w:hint="eastAsia"/>
          <w:szCs w:val="21"/>
        </w:rPr>
        <w:t>维多利亚</w:t>
      </w:r>
      <w:r w:rsidR="00230EA2">
        <w:rPr>
          <w:rFonts w:asciiTheme="minorHAnsi" w:hAnsiTheme="minorHAnsi" w:cs="Calibri"/>
          <w:szCs w:val="21"/>
        </w:rPr>
        <w:t>大学访学项目</w:t>
      </w:r>
      <w:r w:rsidRPr="0069732D">
        <w:rPr>
          <w:rFonts w:asciiTheme="minorHAnsi" w:hAnsiTheme="minorHAnsi" w:cs="Calibri"/>
          <w:szCs w:val="21"/>
        </w:rPr>
        <w:t>，我校选拔名额为</w:t>
      </w:r>
      <w:r w:rsidR="00580FC6">
        <w:rPr>
          <w:rFonts w:asciiTheme="minorHAnsi" w:hAnsiTheme="minorHAnsi" w:cs="Calibri"/>
          <w:szCs w:val="21"/>
        </w:rPr>
        <w:t>2</w:t>
      </w:r>
      <w:r w:rsidR="00D16A45">
        <w:rPr>
          <w:rFonts w:asciiTheme="minorHAnsi" w:hAnsiTheme="minorHAnsi" w:cs="Calibri"/>
          <w:szCs w:val="21"/>
        </w:rPr>
        <w:t>名，报名截止日期为</w:t>
      </w:r>
      <w:r w:rsidRPr="0069732D">
        <w:rPr>
          <w:rFonts w:asciiTheme="minorHAnsi" w:hAnsiTheme="minorHAnsi" w:cs="Calibri"/>
          <w:szCs w:val="21"/>
        </w:rPr>
        <w:t>201</w:t>
      </w:r>
      <w:r w:rsidR="00946668">
        <w:rPr>
          <w:rFonts w:asciiTheme="minorHAnsi" w:hAnsiTheme="minorHAnsi" w:cs="Calibri" w:hint="eastAsia"/>
          <w:szCs w:val="21"/>
        </w:rPr>
        <w:t>8</w:t>
      </w:r>
      <w:r w:rsidRPr="0069732D">
        <w:rPr>
          <w:rFonts w:asciiTheme="minorHAnsi" w:hAnsiTheme="minorHAnsi" w:cs="Calibri"/>
          <w:szCs w:val="21"/>
        </w:rPr>
        <w:t>年</w:t>
      </w:r>
      <w:r w:rsidR="00580FC6" w:rsidRPr="00580FC6">
        <w:rPr>
          <w:rFonts w:asciiTheme="minorHAnsi" w:hAnsiTheme="minorHAnsi" w:cs="Calibri"/>
          <w:color w:val="FF0000"/>
          <w:szCs w:val="21"/>
        </w:rPr>
        <w:t>11</w:t>
      </w:r>
      <w:r w:rsidRPr="00580FC6">
        <w:rPr>
          <w:rFonts w:asciiTheme="minorHAnsi" w:hAnsiTheme="minorHAnsi" w:cs="Calibri"/>
          <w:color w:val="FF0000"/>
          <w:szCs w:val="21"/>
        </w:rPr>
        <w:t>月</w:t>
      </w:r>
      <w:r w:rsidR="00580FC6" w:rsidRPr="00580FC6">
        <w:rPr>
          <w:rFonts w:asciiTheme="minorHAnsi" w:hAnsiTheme="minorHAnsi" w:cs="Calibri"/>
          <w:color w:val="FF0000"/>
          <w:szCs w:val="21"/>
        </w:rPr>
        <w:t>15</w:t>
      </w:r>
      <w:r w:rsidRPr="00580FC6">
        <w:rPr>
          <w:rFonts w:asciiTheme="minorHAnsi" w:hAnsiTheme="minorHAnsi" w:cs="Calibri"/>
          <w:color w:val="FF0000"/>
          <w:szCs w:val="21"/>
        </w:rPr>
        <w:t>日</w:t>
      </w:r>
      <w:r w:rsidR="00580FC6" w:rsidRPr="00580FC6">
        <w:rPr>
          <w:rFonts w:asciiTheme="minorHAnsi" w:hAnsiTheme="minorHAnsi" w:cs="Calibri" w:hint="eastAsia"/>
          <w:szCs w:val="21"/>
        </w:rPr>
        <w:t>。</w:t>
      </w:r>
      <w:r w:rsidR="00580FC6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946668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1D2C48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9927BE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D0229F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维多利亚</w:t>
      </w:r>
      <w:r w:rsidR="00674734" w:rsidRPr="009927BE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337023" w:rsidRDefault="00175F78" w:rsidP="0033702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Arial" w:hint="eastAsia"/>
          <w:color w:val="333333"/>
          <w:kern w:val="0"/>
          <w:szCs w:val="21"/>
        </w:rPr>
        <w:t>维多利亚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大学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 xml:space="preserve"> (</w:t>
      </w:r>
      <w:r>
        <w:rPr>
          <w:rFonts w:asciiTheme="minorHAnsi" w:hAnsiTheme="minorHAnsi" w:cs="Calibri" w:hint="eastAsia"/>
          <w:szCs w:val="21"/>
        </w:rPr>
        <w:t>University of Victoria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)</w:t>
      </w:r>
      <w:r>
        <w:rPr>
          <w:rFonts w:asciiTheme="minorHAnsi" w:hAnsiTheme="minorHAnsi" w:cs="Arial"/>
          <w:color w:val="333333"/>
          <w:kern w:val="0"/>
          <w:szCs w:val="21"/>
        </w:rPr>
        <w:t>，创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建于</w:t>
      </w:r>
      <w:r>
        <w:rPr>
          <w:rFonts w:asciiTheme="minorHAnsi" w:hAnsiTheme="minorHAnsi" w:cs="Arial"/>
          <w:color w:val="333333"/>
          <w:kern w:val="0"/>
          <w:szCs w:val="21"/>
        </w:rPr>
        <w:t>1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963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年，是加拿大的一所顶尖学府，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其前身是成立于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1903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年的麦吉尔大学维多利亚学院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C25076">
        <w:rPr>
          <w:rFonts w:asciiTheme="minorHAnsi" w:hAnsiTheme="minorHAnsi" w:cs="Arial" w:hint="eastAsia"/>
          <w:color w:val="333333"/>
          <w:kern w:val="0"/>
          <w:szCs w:val="21"/>
        </w:rPr>
        <w:t xml:space="preserve"> </w:t>
      </w:r>
      <w:r w:rsidR="00ED36BD" w:rsidRPr="009927BE">
        <w:rPr>
          <w:rFonts w:asciiTheme="minorHAnsi" w:hAnsiTheme="minorHAnsi"/>
        </w:rPr>
        <w:t>在</w:t>
      </w:r>
      <w:r w:rsidR="00ED36BD" w:rsidRPr="009927BE">
        <w:rPr>
          <w:rFonts w:asciiTheme="minorHAnsi" w:hAnsiTheme="minorHAnsi"/>
        </w:rPr>
        <w:t>201</w:t>
      </w:r>
      <w:r w:rsidR="00946668">
        <w:rPr>
          <w:rFonts w:asciiTheme="minorHAnsi" w:hAnsiTheme="minorHAnsi" w:hint="eastAsia"/>
        </w:rPr>
        <w:t>8</w:t>
      </w:r>
      <w:r w:rsidR="00ED36BD" w:rsidRPr="009927BE">
        <w:rPr>
          <w:rFonts w:asciiTheme="minorHAnsi" w:hAnsiTheme="minorHAnsi"/>
        </w:rPr>
        <w:t>年</w:t>
      </w:r>
      <w:r>
        <w:rPr>
          <w:rFonts w:asciiTheme="minorHAnsi" w:hAnsiTheme="minorHAnsi"/>
        </w:rPr>
        <w:t>加拿大</w:t>
      </w:r>
      <w:r>
        <w:rPr>
          <w:rFonts w:asciiTheme="minorHAnsi" w:hAnsiTheme="minorHAnsi" w:hint="eastAsia"/>
        </w:rPr>
        <w:t>Maclean</w:t>
      </w:r>
      <w:r>
        <w:rPr>
          <w:rFonts w:asciiTheme="minorHAnsi" w:hAnsiTheme="minorHAnsi" w:hint="eastAsia"/>
        </w:rPr>
        <w:t>杂志的全加综合</w:t>
      </w:r>
      <w:r w:rsidR="00700978">
        <w:rPr>
          <w:rFonts w:asciiTheme="minorHAnsi" w:hAnsiTheme="minorHAnsi" w:hint="eastAsia"/>
        </w:rPr>
        <w:t>类</w:t>
      </w:r>
      <w:r>
        <w:rPr>
          <w:rFonts w:asciiTheme="minorHAnsi" w:hAnsiTheme="minorHAnsi" w:hint="eastAsia"/>
        </w:rPr>
        <w:t>大学排名中，维多</w:t>
      </w:r>
      <w:r w:rsidR="008A1057">
        <w:rPr>
          <w:rFonts w:asciiTheme="minorHAnsi" w:hAnsiTheme="minorHAnsi" w:hint="eastAsia"/>
        </w:rPr>
        <w:t>利</w:t>
      </w:r>
      <w:r>
        <w:rPr>
          <w:rFonts w:asciiTheme="minorHAnsi" w:hAnsiTheme="minorHAnsi" w:hint="eastAsia"/>
        </w:rPr>
        <w:t>亚大学位居第</w:t>
      </w:r>
      <w:r w:rsidR="00946668">
        <w:rPr>
          <w:rFonts w:asciiTheme="minorHAnsi" w:hAnsiTheme="minorHAnsi" w:hint="eastAsia"/>
        </w:rPr>
        <w:t>二</w:t>
      </w:r>
      <w:r w:rsidR="001D2C48">
        <w:rPr>
          <w:rFonts w:asciiTheme="minorHAnsi" w:hAnsiTheme="minorHAnsi" w:hint="eastAsia"/>
        </w:rPr>
        <w:t>；</w:t>
      </w:r>
      <w:r w:rsidR="00D16A45">
        <w:rPr>
          <w:rFonts w:asciiTheme="minorHAnsi" w:hAnsiTheme="minorHAnsi"/>
        </w:rPr>
        <w:t>在</w:t>
      </w:r>
      <w:r w:rsidR="00D16A45">
        <w:rPr>
          <w:rFonts w:asciiTheme="minorHAnsi" w:hAnsiTheme="minorHAnsi" w:hint="eastAsia"/>
        </w:rPr>
        <w:t>2018</w:t>
      </w:r>
      <w:r w:rsidR="00D16A45">
        <w:rPr>
          <w:rFonts w:asciiTheme="minorHAnsi" w:hAnsiTheme="minorHAnsi" w:hint="eastAsia"/>
        </w:rPr>
        <w:t>年美国新闻与世界报道全球大学综合排名中，维多利亚大学</w:t>
      </w:r>
      <w:r w:rsidR="00D16A45">
        <w:rPr>
          <w:rFonts w:asciiTheme="minorHAnsi" w:hAnsiTheme="minorHAnsi"/>
        </w:rPr>
        <w:t>排名第</w:t>
      </w:r>
      <w:r w:rsidR="00D16A45">
        <w:rPr>
          <w:rFonts w:asciiTheme="minorHAnsi" w:hAnsiTheme="minorHAnsi" w:hint="eastAsia"/>
        </w:rPr>
        <w:t>273</w:t>
      </w:r>
      <w:r w:rsidR="00D16A45">
        <w:rPr>
          <w:rFonts w:asciiTheme="minorHAnsi" w:hAnsiTheme="minorHAnsi" w:hint="eastAsia"/>
        </w:rPr>
        <w:t>位</w:t>
      </w:r>
      <w:r w:rsidR="00E632DC">
        <w:rPr>
          <w:rFonts w:asciiTheme="minorHAnsi" w:hAnsiTheme="minorHAnsi" w:hint="eastAsia"/>
        </w:rPr>
        <w:t>；在</w:t>
      </w:r>
      <w:r w:rsidR="00E632DC">
        <w:rPr>
          <w:rFonts w:asciiTheme="minorHAnsi" w:hAnsiTheme="minorHAnsi" w:hint="eastAsia"/>
        </w:rPr>
        <w:t>2016</w:t>
      </w:r>
      <w:r w:rsidR="00E632DC">
        <w:rPr>
          <w:rFonts w:asciiTheme="minorHAnsi" w:hAnsiTheme="minorHAnsi" w:hint="eastAsia"/>
        </w:rPr>
        <w:t>年上海交大世界大学学术排名中，维多利亚大学在科学领域位居</w:t>
      </w:r>
      <w:r w:rsidR="00E632DC">
        <w:rPr>
          <w:rFonts w:asciiTheme="minorHAnsi" w:hAnsiTheme="minorHAnsi" w:hint="eastAsia"/>
        </w:rPr>
        <w:t>101-150</w:t>
      </w:r>
      <w:r w:rsidR="00E632DC">
        <w:rPr>
          <w:rFonts w:asciiTheme="minorHAnsi" w:hAnsiTheme="minorHAnsi" w:hint="eastAsia"/>
        </w:rPr>
        <w:t>。该校下设</w:t>
      </w:r>
      <w:r w:rsidR="00E632DC">
        <w:rPr>
          <w:rFonts w:asciiTheme="minorHAnsi" w:hAnsiTheme="minorHAnsi" w:hint="eastAsia"/>
        </w:rPr>
        <w:t>10</w:t>
      </w:r>
      <w:r w:rsidR="00E632DC">
        <w:rPr>
          <w:rFonts w:asciiTheme="minorHAnsi" w:hAnsiTheme="minorHAnsi" w:hint="eastAsia"/>
        </w:rPr>
        <w:t>个学院，</w:t>
      </w:r>
      <w:r w:rsidR="00E632DC">
        <w:rPr>
          <w:rFonts w:asciiTheme="minorHAnsi" w:hAnsiTheme="minorHAnsi"/>
        </w:rPr>
        <w:t>学生超过</w:t>
      </w:r>
      <w:r w:rsidR="00E632DC">
        <w:rPr>
          <w:rFonts w:asciiTheme="minorHAnsi" w:hAnsiTheme="minorHAnsi" w:hint="eastAsia"/>
        </w:rPr>
        <w:t>2</w:t>
      </w:r>
      <w:r w:rsidR="00E632DC">
        <w:rPr>
          <w:rFonts w:asciiTheme="minorHAnsi" w:hAnsiTheme="minorHAnsi" w:hint="eastAsia"/>
        </w:rPr>
        <w:t>万人，</w:t>
      </w:r>
      <w:r w:rsidR="00E632DC">
        <w:rPr>
          <w:rFonts w:asciiTheme="minorHAnsi" w:hAnsiTheme="minorHAnsi"/>
        </w:rPr>
        <w:t>强势专业包括数理科学</w:t>
      </w:r>
      <w:r w:rsidR="00E632DC">
        <w:rPr>
          <w:rFonts w:asciiTheme="minorHAnsi" w:hAnsiTheme="minorHAnsi" w:hint="eastAsia"/>
        </w:rPr>
        <w:t>、</w:t>
      </w:r>
      <w:r w:rsidR="00E632DC">
        <w:rPr>
          <w:rFonts w:asciiTheme="minorHAnsi" w:hAnsiTheme="minorHAnsi"/>
        </w:rPr>
        <w:t>海洋科学</w:t>
      </w:r>
      <w:r w:rsidR="00E632DC">
        <w:rPr>
          <w:rFonts w:asciiTheme="minorHAnsi" w:hAnsiTheme="minorHAnsi" w:hint="eastAsia"/>
        </w:rPr>
        <w:t>、</w:t>
      </w:r>
      <w:r w:rsidR="009C4F0D">
        <w:rPr>
          <w:rFonts w:asciiTheme="minorHAnsi" w:hAnsiTheme="minorHAnsi" w:hint="eastAsia"/>
        </w:rPr>
        <w:t>气候研究、</w:t>
      </w:r>
      <w:r w:rsidR="00E632DC">
        <w:rPr>
          <w:rFonts w:asciiTheme="minorHAnsi" w:hAnsiTheme="minorHAnsi"/>
        </w:rPr>
        <w:t>清洁能源技术</w:t>
      </w:r>
      <w:r w:rsidR="00E632DC">
        <w:rPr>
          <w:rFonts w:asciiTheme="minorHAnsi" w:hAnsiTheme="minorHAnsi" w:hint="eastAsia"/>
        </w:rPr>
        <w:t>、</w:t>
      </w:r>
      <w:r w:rsidR="00E632DC">
        <w:rPr>
          <w:rFonts w:asciiTheme="minorHAnsi" w:hAnsiTheme="minorHAnsi"/>
        </w:rPr>
        <w:t>商科等</w:t>
      </w:r>
      <w:r w:rsidR="00397891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7B0667">
        <w:rPr>
          <w:rFonts w:asciiTheme="minorHAnsi" w:hAnsiTheme="minorHAnsi" w:cs="Arial" w:hint="eastAsia"/>
          <w:color w:val="333333"/>
          <w:kern w:val="0"/>
          <w:szCs w:val="21"/>
        </w:rPr>
        <w:br/>
        <w:t xml:space="preserve">    </w:t>
      </w:r>
      <w:r w:rsidR="00032519" w:rsidRPr="00DD6134">
        <w:rPr>
          <w:rFonts w:asciiTheme="minorHAnsi" w:hAnsiTheme="minorHAnsi" w:hint="eastAsia"/>
        </w:rPr>
        <w:t>学校所处的</w:t>
      </w:r>
      <w:r w:rsidR="009C4F0D" w:rsidRPr="00DD6134">
        <w:rPr>
          <w:rFonts w:asciiTheme="minorHAnsi" w:hAnsiTheme="minorHAnsi" w:hint="eastAsia"/>
        </w:rPr>
        <w:t>维多利亚市位</w:t>
      </w:r>
      <w:r w:rsidR="00C25076">
        <w:rPr>
          <w:rFonts w:asciiTheme="minorHAnsi" w:hAnsiTheme="minorHAnsi" w:hint="eastAsia"/>
        </w:rPr>
        <w:t>于</w:t>
      </w:r>
      <w:r w:rsidR="009C4F0D" w:rsidRPr="00DD6134">
        <w:rPr>
          <w:rFonts w:asciiTheme="minorHAnsi" w:hAnsiTheme="minorHAnsi" w:hint="eastAsia"/>
        </w:rPr>
        <w:t>温哥华岛最南端</w:t>
      </w:r>
      <w:r w:rsidR="007B0667" w:rsidRPr="00DD6134">
        <w:rPr>
          <w:rFonts w:asciiTheme="minorHAnsi" w:hAnsiTheme="minorHAnsi" w:hint="eastAsia"/>
        </w:rPr>
        <w:t>，是加拿大</w:t>
      </w:r>
      <w:r w:rsidR="00810F6E">
        <w:rPr>
          <w:rFonts w:asciiTheme="minorHAnsi" w:hAnsiTheme="minorHAnsi" w:hint="eastAsia"/>
        </w:rPr>
        <w:t>不列颠</w:t>
      </w:r>
      <w:r w:rsidR="009C4F0D" w:rsidRPr="00DD6134">
        <w:rPr>
          <w:rFonts w:asciiTheme="minorHAnsi" w:hAnsiTheme="minorHAnsi"/>
        </w:rPr>
        <w:t>哥伦比亚省首府</w:t>
      </w:r>
      <w:r w:rsidR="007B0667" w:rsidRPr="00DD6134">
        <w:rPr>
          <w:rFonts w:asciiTheme="minorHAnsi" w:hAnsiTheme="minorHAnsi" w:hint="eastAsia"/>
        </w:rPr>
        <w:t>，</w:t>
      </w:r>
      <w:r w:rsidR="006C4426" w:rsidRPr="00DD6134">
        <w:rPr>
          <w:rFonts w:asciiTheme="minorHAnsi" w:hAnsiTheme="minorHAnsi" w:hint="eastAsia"/>
        </w:rPr>
        <w:t>常年</w:t>
      </w:r>
      <w:r w:rsidR="009C4F0D" w:rsidRPr="00DD6134">
        <w:rPr>
          <w:rFonts w:asciiTheme="minorHAnsi" w:hAnsiTheme="minorHAnsi" w:hint="eastAsia"/>
        </w:rPr>
        <w:t>气候温和，风景优美，</w:t>
      </w:r>
      <w:r w:rsidR="007B0667" w:rsidRPr="00DD6134">
        <w:rPr>
          <w:rFonts w:asciiTheme="minorHAnsi" w:hAnsiTheme="minorHAnsi" w:hint="eastAsia"/>
        </w:rPr>
        <w:t>是</w:t>
      </w:r>
      <w:r w:rsidR="009C4F0D" w:rsidRPr="00DD6134">
        <w:rPr>
          <w:rFonts w:asciiTheme="minorHAnsi" w:hAnsiTheme="minorHAnsi" w:hint="eastAsia"/>
        </w:rPr>
        <w:t>加拿大</w:t>
      </w:r>
      <w:r w:rsidR="00D560EF" w:rsidRPr="00DD6134">
        <w:rPr>
          <w:rFonts w:asciiTheme="minorHAnsi" w:hAnsiTheme="minorHAnsi" w:hint="eastAsia"/>
        </w:rPr>
        <w:t>及</w:t>
      </w:r>
      <w:r w:rsidR="007B0667" w:rsidRPr="00DD6134">
        <w:rPr>
          <w:rFonts w:asciiTheme="minorHAnsi" w:hAnsiTheme="minorHAnsi" w:hint="eastAsia"/>
        </w:rPr>
        <w:t>世界</w:t>
      </w:r>
      <w:r w:rsidR="009C4F0D" w:rsidRPr="00DD6134">
        <w:rPr>
          <w:rFonts w:asciiTheme="minorHAnsi" w:hAnsiTheme="minorHAnsi" w:hint="eastAsia"/>
        </w:rPr>
        <w:t>上最宜居的城市之一</w:t>
      </w:r>
      <w:r w:rsidR="007B0667" w:rsidRPr="00DD6134">
        <w:rPr>
          <w:rFonts w:asciiTheme="minorHAnsi" w:hAnsiTheme="minorHAnsi" w:hint="eastAsia"/>
        </w:rPr>
        <w:t>。</w:t>
      </w:r>
      <w:r w:rsidR="009927BE" w:rsidRPr="00DD6134">
        <w:rPr>
          <w:rFonts w:asciiTheme="minorHAnsi" w:hAnsiTheme="minorHAnsi"/>
        </w:rPr>
        <w:br/>
        <w:t xml:space="preserve">    </w:t>
      </w:r>
      <w:r w:rsidR="009C692C" w:rsidRPr="00DD6134">
        <w:rPr>
          <w:rFonts w:asciiTheme="minorHAnsi" w:hAnsiTheme="minorHAnsi"/>
        </w:rPr>
        <w:t>维多利亚大学的英语语言中心</w:t>
      </w:r>
      <w:r w:rsidR="009927BE" w:rsidRPr="00DD6134">
        <w:rPr>
          <w:rFonts w:asciiTheme="minorHAnsi" w:hAnsiTheme="minorHAnsi"/>
        </w:rPr>
        <w:t>（</w:t>
      </w:r>
      <w:r w:rsidR="009C692C" w:rsidRPr="00DD6134">
        <w:rPr>
          <w:rFonts w:asciiTheme="minorHAnsi" w:hAnsiTheme="minorHAnsi"/>
        </w:rPr>
        <w:t xml:space="preserve">English Language </w:t>
      </w:r>
      <w:r w:rsidR="009C692C" w:rsidRPr="00DD6134">
        <w:rPr>
          <w:rFonts w:asciiTheme="minorHAnsi" w:hAnsiTheme="minorHAnsi" w:hint="eastAsia"/>
        </w:rPr>
        <w:t>Center, ELC</w:t>
      </w:r>
      <w:r w:rsidR="009927BE" w:rsidRPr="00DD6134">
        <w:rPr>
          <w:rFonts w:asciiTheme="minorHAnsi" w:hAnsiTheme="minorHAnsi"/>
        </w:rPr>
        <w:t>）</w:t>
      </w:r>
      <w:r w:rsidR="009C692C" w:rsidRPr="00DD6134">
        <w:rPr>
          <w:rFonts w:asciiTheme="minorHAnsi" w:hAnsiTheme="minorHAnsi" w:hint="eastAsia"/>
        </w:rPr>
        <w:t>成立于</w:t>
      </w:r>
      <w:r w:rsidR="009C692C" w:rsidRPr="00DD6134">
        <w:rPr>
          <w:rFonts w:asciiTheme="minorHAnsi" w:hAnsiTheme="minorHAnsi" w:hint="eastAsia"/>
        </w:rPr>
        <w:t>1970</w:t>
      </w:r>
      <w:r w:rsidR="009C692C" w:rsidRPr="00DD6134">
        <w:rPr>
          <w:rFonts w:asciiTheme="minorHAnsi" w:hAnsiTheme="minorHAnsi" w:hint="eastAsia"/>
        </w:rPr>
        <w:t>年，</w:t>
      </w:r>
      <w:r w:rsidR="009927BE" w:rsidRPr="00DD6134">
        <w:rPr>
          <w:rFonts w:asciiTheme="minorHAnsi" w:hAnsiTheme="minorHAnsi"/>
        </w:rPr>
        <w:t>隶属于</w:t>
      </w:r>
      <w:r w:rsidR="009C692C" w:rsidRPr="00DD6134">
        <w:rPr>
          <w:rFonts w:asciiTheme="minorHAnsi" w:hAnsiTheme="minorHAnsi" w:hint="eastAsia"/>
        </w:rPr>
        <w:t>学校</w:t>
      </w:r>
      <w:r w:rsidR="009C692C" w:rsidRPr="00DD6134">
        <w:rPr>
          <w:rFonts w:asciiTheme="minorHAnsi" w:hAnsiTheme="minorHAnsi"/>
        </w:rPr>
        <w:t>的继续教育部门</w:t>
      </w:r>
      <w:r w:rsidR="009927BE" w:rsidRPr="00DD6134">
        <w:rPr>
          <w:rFonts w:asciiTheme="minorHAnsi" w:hAnsiTheme="minorHAnsi" w:hint="eastAsia"/>
        </w:rPr>
        <w:t>(</w:t>
      </w:r>
      <w:r w:rsidR="009C692C" w:rsidRPr="00DD6134">
        <w:rPr>
          <w:rFonts w:asciiTheme="minorHAnsi" w:hAnsiTheme="minorHAnsi" w:hint="eastAsia"/>
        </w:rPr>
        <w:t xml:space="preserve">Division of </w:t>
      </w:r>
      <w:r w:rsidR="009927BE" w:rsidRPr="00DD6134">
        <w:rPr>
          <w:rFonts w:asciiTheme="minorHAnsi" w:hAnsiTheme="minorHAnsi" w:hint="eastAsia"/>
        </w:rPr>
        <w:t xml:space="preserve">Continuing Studies), </w:t>
      </w:r>
      <w:r w:rsidR="009927BE" w:rsidRPr="00DD6134">
        <w:rPr>
          <w:rFonts w:asciiTheme="minorHAnsi" w:hAnsiTheme="minorHAnsi" w:hint="eastAsia"/>
        </w:rPr>
        <w:t>具备</w:t>
      </w:r>
      <w:r w:rsidR="00C25076">
        <w:rPr>
          <w:rFonts w:asciiTheme="minorHAnsi" w:hAnsiTheme="minorHAnsi" w:hint="eastAsia"/>
        </w:rPr>
        <w:t>40</w:t>
      </w:r>
      <w:r w:rsidR="00C25076">
        <w:rPr>
          <w:rFonts w:asciiTheme="minorHAnsi" w:hAnsiTheme="minorHAnsi" w:hint="eastAsia"/>
        </w:rPr>
        <w:t>多</w:t>
      </w:r>
      <w:r w:rsidR="009927BE" w:rsidRPr="00DD6134">
        <w:rPr>
          <w:rFonts w:asciiTheme="minorHAnsi" w:hAnsiTheme="minorHAnsi" w:hint="eastAsia"/>
        </w:rPr>
        <w:t>年的丰富教学经验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是加拿大最著名的英语教学中心之一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每年为来自世界各地的</w:t>
      </w:r>
      <w:r w:rsidR="00314A41" w:rsidRPr="00DD6134">
        <w:rPr>
          <w:rFonts w:asciiTheme="minorHAnsi" w:hAnsiTheme="minorHAnsi" w:hint="eastAsia"/>
        </w:rPr>
        <w:t>3,000</w:t>
      </w:r>
      <w:r w:rsidR="00314A41" w:rsidRPr="00DD6134">
        <w:rPr>
          <w:rFonts w:asciiTheme="minorHAnsi" w:hAnsiTheme="minorHAnsi" w:hint="eastAsia"/>
        </w:rPr>
        <w:t>多名</w:t>
      </w:r>
      <w:r w:rsidR="009F1A76">
        <w:rPr>
          <w:rFonts w:asciiTheme="minorHAnsi" w:hAnsiTheme="minorHAnsi" w:hint="eastAsia"/>
        </w:rPr>
        <w:t>学生提供</w:t>
      </w:r>
      <w:r w:rsidR="00314A41" w:rsidRPr="00DD6134">
        <w:rPr>
          <w:rFonts w:asciiTheme="minorHAnsi" w:hAnsiTheme="minorHAnsi" w:hint="eastAsia"/>
        </w:rPr>
        <w:t>优质的英语学习项目</w:t>
      </w:r>
      <w:r w:rsidR="00B41090" w:rsidRPr="00DD6134">
        <w:rPr>
          <w:rFonts w:asciiTheme="minorHAnsi" w:hAnsiTheme="minorHAnsi" w:hint="eastAsia"/>
        </w:rPr>
        <w:t>。</w:t>
      </w:r>
    </w:p>
    <w:p w:rsidR="005C7E31" w:rsidRDefault="00757990" w:rsidP="005C7E31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757990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Pr="00757990">
        <w:rPr>
          <w:rFonts w:asciiTheme="minorHAnsi" w:eastAsiaTheme="majorEastAsia" w:hAnsiTheme="minorHAnsi" w:cstheme="minorHAnsi"/>
          <w:b/>
          <w:szCs w:val="21"/>
        </w:rPr>
        <w:t>访学</w:t>
      </w:r>
      <w:r w:rsidRPr="00757990">
        <w:rPr>
          <w:rFonts w:asciiTheme="minorHAnsi" w:eastAsiaTheme="majorEastAsia" w:hAnsiTheme="minorHAnsi" w:cstheme="minorHAnsi" w:hint="eastAsia"/>
          <w:b/>
          <w:szCs w:val="21"/>
        </w:rPr>
        <w:t>时间及</w:t>
      </w:r>
      <w:r>
        <w:rPr>
          <w:rFonts w:asciiTheme="minorHAnsi" w:eastAsiaTheme="majorEastAsia" w:hAnsiTheme="minorHAnsi" w:cstheme="minorHAnsi" w:hint="eastAsia"/>
          <w:b/>
          <w:szCs w:val="21"/>
        </w:rPr>
        <w:t>课程内容</w:t>
      </w:r>
    </w:p>
    <w:p w:rsidR="00757990" w:rsidRPr="00C35490" w:rsidRDefault="005C7E31" w:rsidP="00C3549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szCs w:val="21"/>
        </w:rPr>
        <w:t>课程时间：</w:t>
      </w:r>
      <w:r w:rsidRPr="009A312A">
        <w:rPr>
          <w:rFonts w:asciiTheme="minorHAnsi" w:eastAsiaTheme="majorEastAsia" w:hAnsiTheme="minorHAnsi" w:cstheme="minorHAnsi"/>
          <w:b/>
          <w:szCs w:val="21"/>
        </w:rPr>
        <w:t>201</w:t>
      </w:r>
      <w:r w:rsidR="00946668">
        <w:rPr>
          <w:rFonts w:asciiTheme="minorHAnsi" w:eastAsiaTheme="majorEastAsia" w:hAnsiTheme="minorHAnsi" w:cstheme="minorHAnsi" w:hint="eastAsia"/>
          <w:b/>
          <w:szCs w:val="21"/>
        </w:rPr>
        <w:t>9</w:t>
      </w:r>
      <w:r w:rsidRPr="009A312A">
        <w:rPr>
          <w:rFonts w:asciiTheme="minorHAnsi" w:eastAsiaTheme="majorEastAsia" w:hAnsiTheme="minorHAnsi" w:cstheme="minorHAnsi"/>
          <w:b/>
          <w:szCs w:val="21"/>
        </w:rPr>
        <w:t>年</w:t>
      </w:r>
      <w:r w:rsidRPr="009A312A">
        <w:rPr>
          <w:rFonts w:asciiTheme="minorHAnsi" w:eastAsiaTheme="majorEastAsia" w:hAnsiTheme="minorHAnsi" w:cstheme="minorHAnsi" w:hint="eastAsia"/>
          <w:b/>
          <w:szCs w:val="21"/>
        </w:rPr>
        <w:t>3</w:t>
      </w:r>
      <w:r w:rsidRPr="009A312A">
        <w:rPr>
          <w:rFonts w:asciiTheme="minorHAnsi" w:eastAsiaTheme="majorEastAsia" w:hAnsiTheme="minorHAnsi" w:cstheme="minorHAnsi"/>
          <w:b/>
          <w:szCs w:val="21"/>
        </w:rPr>
        <w:t>月</w:t>
      </w:r>
      <w:r w:rsidR="00946668">
        <w:rPr>
          <w:rFonts w:asciiTheme="minorHAnsi" w:eastAsiaTheme="majorEastAsia" w:hAnsiTheme="minorHAnsi" w:cstheme="minorHAnsi" w:hint="eastAsia"/>
          <w:b/>
          <w:szCs w:val="21"/>
        </w:rPr>
        <w:t>4</w:t>
      </w:r>
      <w:r w:rsidRPr="009A312A">
        <w:rPr>
          <w:rFonts w:asciiTheme="minorHAnsi" w:eastAsiaTheme="majorEastAsia" w:hAnsiTheme="minorHAnsi" w:cstheme="minorHAnsi"/>
          <w:b/>
          <w:szCs w:val="21"/>
        </w:rPr>
        <w:t>日</w:t>
      </w:r>
      <w:r w:rsidRPr="009A312A">
        <w:rPr>
          <w:rFonts w:asciiTheme="minorHAnsi" w:eastAsiaTheme="majorEastAsia" w:hAnsiTheme="minorHAnsi" w:cstheme="minorHAnsi"/>
          <w:b/>
          <w:szCs w:val="21"/>
        </w:rPr>
        <w:t xml:space="preserve"> – </w:t>
      </w:r>
      <w:r w:rsidRPr="009A312A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Pr="009A312A">
        <w:rPr>
          <w:rFonts w:asciiTheme="minorHAnsi" w:eastAsiaTheme="majorEastAsia" w:hAnsiTheme="minorHAnsi" w:cstheme="minorHAnsi"/>
          <w:b/>
          <w:szCs w:val="21"/>
        </w:rPr>
        <w:t>月</w:t>
      </w:r>
      <w:r w:rsidR="00946668">
        <w:rPr>
          <w:rFonts w:asciiTheme="minorHAnsi" w:eastAsiaTheme="majorEastAsia" w:hAnsiTheme="minorHAnsi" w:cstheme="minorHAnsi" w:hint="eastAsia"/>
          <w:b/>
          <w:szCs w:val="21"/>
        </w:rPr>
        <w:t>3</w:t>
      </w:r>
      <w:r w:rsidRPr="009A312A">
        <w:rPr>
          <w:rFonts w:asciiTheme="minorHAnsi" w:eastAsiaTheme="majorEastAsia" w:hAnsiTheme="minorHAnsi" w:cstheme="minorHAnsi"/>
          <w:b/>
          <w:szCs w:val="21"/>
        </w:rPr>
        <w:t>日</w:t>
      </w:r>
    </w:p>
    <w:p w:rsidR="00BC52DF" w:rsidRDefault="00BC52DF" w:rsidP="00BC52DF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kern w:val="0"/>
          <w:szCs w:val="21"/>
        </w:rPr>
        <w:lastRenderedPageBreak/>
        <w:t>参加</w:t>
      </w:r>
      <w:r w:rsidR="00DD6134">
        <w:rPr>
          <w:rFonts w:asciiTheme="minorHAnsi" w:hAnsiTheme="minorHAnsi" w:cs="Arial"/>
          <w:color w:val="333333"/>
          <w:kern w:val="0"/>
          <w:szCs w:val="21"/>
        </w:rPr>
        <w:t>维多利亚</w:t>
      </w:r>
      <w:r w:rsidR="00757990">
        <w:rPr>
          <w:rFonts w:asciiTheme="minorHAnsi" w:eastAsiaTheme="majorEastAsia" w:hAnsiTheme="minorHAnsi" w:cstheme="minorHAnsi"/>
          <w:kern w:val="0"/>
          <w:szCs w:val="21"/>
        </w:rPr>
        <w:t>大学</w:t>
      </w:r>
      <w:r w:rsidR="00EE51A5">
        <w:rPr>
          <w:rFonts w:asciiTheme="minorHAnsi" w:eastAsiaTheme="majorEastAsia" w:hAnsiTheme="minorHAnsi" w:cstheme="minorHAnsi" w:hint="eastAsia"/>
          <w:kern w:val="0"/>
          <w:szCs w:val="21"/>
        </w:rPr>
        <w:t>春季</w:t>
      </w:r>
      <w:r w:rsidR="00EE51A5">
        <w:rPr>
          <w:rFonts w:asciiTheme="minorHAnsi" w:eastAsiaTheme="majorEastAsia" w:hAnsiTheme="minorHAnsi" w:cstheme="minorHAnsi"/>
          <w:kern w:val="0"/>
          <w:szCs w:val="21"/>
        </w:rPr>
        <w:t>访学</w:t>
      </w:r>
      <w:r w:rsidRPr="009927BE">
        <w:rPr>
          <w:rFonts w:asciiTheme="minorHAnsi" w:eastAsiaTheme="majorEastAsia" w:hAnsiTheme="minorHAnsi" w:cstheme="minorHAnsi"/>
          <w:kern w:val="0"/>
          <w:szCs w:val="21"/>
        </w:rPr>
        <w:t>项目的学生</w:t>
      </w:r>
      <w:r w:rsidRPr="009927BE">
        <w:rPr>
          <w:rFonts w:asciiTheme="minorHAnsi" w:eastAsiaTheme="majorEastAsia" w:hAnsiTheme="minorHAnsi" w:cstheme="minorHAnsi"/>
          <w:szCs w:val="21"/>
        </w:rPr>
        <w:t>可选报</w:t>
      </w:r>
      <w:r w:rsidR="00E414F9" w:rsidRPr="00E414F9">
        <w:rPr>
          <w:rFonts w:asciiTheme="minorHAnsi" w:eastAsiaTheme="majorEastAsia" w:hAnsiTheme="minorHAnsi" w:cstheme="minorHAnsi" w:hint="eastAsia"/>
          <w:szCs w:val="21"/>
        </w:rPr>
        <w:t>语言</w:t>
      </w:r>
      <w:r w:rsidR="00E414F9" w:rsidRPr="00E414F9">
        <w:rPr>
          <w:rFonts w:asciiTheme="minorHAnsi" w:eastAsiaTheme="majorEastAsia" w:hAnsiTheme="minorHAnsi" w:cstheme="minorHAnsi"/>
          <w:szCs w:val="21"/>
        </w:rPr>
        <w:t>文化</w:t>
      </w:r>
      <w:r w:rsidR="00EE51A5">
        <w:rPr>
          <w:rFonts w:asciiTheme="minorHAnsi" w:eastAsiaTheme="majorEastAsia" w:hAnsiTheme="minorHAnsi" w:cstheme="minorHAnsi"/>
          <w:szCs w:val="21"/>
        </w:rPr>
        <w:t>类</w:t>
      </w:r>
      <w:r w:rsidR="00E414F9" w:rsidRPr="00E414F9">
        <w:rPr>
          <w:rFonts w:asciiTheme="minorHAnsi" w:eastAsiaTheme="majorEastAsia" w:hAnsiTheme="minorHAnsi" w:cstheme="minorHAnsi"/>
          <w:szCs w:val="21"/>
        </w:rPr>
        <w:t>课程</w:t>
      </w:r>
      <w:r w:rsidR="007F79E2" w:rsidRPr="007F79E2">
        <w:rPr>
          <w:rFonts w:asciiTheme="minorHAnsi" w:eastAsiaTheme="majorEastAsia" w:hAnsiTheme="minorHAnsi" w:cstheme="minorHAnsi" w:hint="eastAsia"/>
          <w:szCs w:val="21"/>
        </w:rPr>
        <w:t>，</w:t>
      </w:r>
      <w:r w:rsidR="00E414F9">
        <w:rPr>
          <w:rFonts w:asciiTheme="minorHAnsi" w:eastAsiaTheme="majorEastAsia" w:hAnsiTheme="minorHAnsi" w:cstheme="minorHAnsi"/>
          <w:szCs w:val="21"/>
        </w:rPr>
        <w:t>参加项目的学生与</w:t>
      </w:r>
      <w:r w:rsidR="00DD6134">
        <w:rPr>
          <w:rFonts w:asciiTheme="minorHAnsi" w:hAnsiTheme="minorHAnsi" w:cs="Arial"/>
          <w:color w:val="333333"/>
          <w:kern w:val="0"/>
          <w:szCs w:val="21"/>
        </w:rPr>
        <w:t>维多利亚</w:t>
      </w:r>
      <w:r w:rsidR="00E414F9">
        <w:rPr>
          <w:rFonts w:asciiTheme="minorHAnsi" w:eastAsiaTheme="majorEastAsia" w:hAnsiTheme="minorHAnsi" w:cstheme="minorHAnsi"/>
          <w:szCs w:val="21"/>
        </w:rPr>
        <w:t>大学</w:t>
      </w:r>
      <w:r w:rsidRPr="009927BE">
        <w:rPr>
          <w:rFonts w:asciiTheme="minorHAnsi" w:eastAsiaTheme="majorEastAsia" w:hAnsiTheme="minorHAnsi" w:cstheme="minorHAnsi"/>
          <w:szCs w:val="21"/>
        </w:rPr>
        <w:t>在读</w:t>
      </w:r>
      <w:r w:rsidR="00E414F9">
        <w:rPr>
          <w:rFonts w:asciiTheme="minorHAnsi" w:eastAsiaTheme="majorEastAsia" w:hAnsiTheme="minorHAnsi" w:cstheme="minorHAnsi"/>
          <w:szCs w:val="21"/>
        </w:rPr>
        <w:t>的语言项目</w:t>
      </w:r>
      <w:r w:rsidRPr="009927BE">
        <w:rPr>
          <w:rFonts w:asciiTheme="minorHAnsi" w:eastAsiaTheme="majorEastAsia" w:hAnsiTheme="minorHAnsi" w:cstheme="minorHAnsi"/>
          <w:szCs w:val="21"/>
        </w:rPr>
        <w:t>学生混合编班，由</w:t>
      </w:r>
      <w:r w:rsidR="00DD6134">
        <w:rPr>
          <w:rFonts w:asciiTheme="minorHAnsi" w:hAnsiTheme="minorHAnsi" w:cs="Arial"/>
          <w:color w:val="333333"/>
          <w:kern w:val="0"/>
          <w:szCs w:val="21"/>
        </w:rPr>
        <w:t>维多利亚</w:t>
      </w:r>
      <w:r w:rsidRPr="009927BE">
        <w:rPr>
          <w:rFonts w:asciiTheme="minorHAnsi" w:eastAsiaTheme="majorEastAsia" w:hAnsiTheme="minorHAnsi" w:cstheme="minorHAnsi"/>
          <w:szCs w:val="21"/>
        </w:rPr>
        <w:t>大</w:t>
      </w:r>
      <w:r w:rsidR="00DD6134">
        <w:rPr>
          <w:rFonts w:asciiTheme="minorHAnsi" w:eastAsiaTheme="majorEastAsia" w:hAnsiTheme="minorHAnsi" w:cstheme="minorHAnsi"/>
          <w:szCs w:val="21"/>
        </w:rPr>
        <w:t>学</w:t>
      </w:r>
      <w:r w:rsidRPr="009927BE">
        <w:rPr>
          <w:rFonts w:asciiTheme="minorHAnsi" w:eastAsiaTheme="majorEastAsia" w:hAnsiTheme="minorHAnsi" w:cstheme="minorHAnsi"/>
          <w:szCs w:val="21"/>
        </w:rPr>
        <w:t>进行统一的学术管理与学术考核，</w:t>
      </w:r>
      <w:r w:rsidRPr="00E414F9">
        <w:rPr>
          <w:rFonts w:asciiTheme="minorHAnsi" w:eastAsiaTheme="majorEastAsia" w:hAnsiTheme="minorHAnsi" w:cstheme="minorHAnsi"/>
          <w:szCs w:val="21"/>
        </w:rPr>
        <w:t>获得</w:t>
      </w:r>
      <w:r w:rsidR="00DD6134">
        <w:rPr>
          <w:rFonts w:asciiTheme="minorHAnsi" w:eastAsiaTheme="majorEastAsia" w:hAnsiTheme="minorHAnsi" w:cstheme="minorHAnsi" w:hint="eastAsia"/>
          <w:szCs w:val="21"/>
        </w:rPr>
        <w:t>维</w:t>
      </w:r>
      <w:r w:rsidRPr="00E414F9">
        <w:rPr>
          <w:rFonts w:asciiTheme="minorHAnsi" w:eastAsiaTheme="majorEastAsia" w:hAnsiTheme="minorHAnsi" w:cstheme="minorHAnsi"/>
          <w:szCs w:val="21"/>
        </w:rPr>
        <w:t>大正式</w:t>
      </w:r>
      <w:r w:rsidR="00DD6134">
        <w:rPr>
          <w:rFonts w:asciiTheme="minorHAnsi" w:eastAsiaTheme="majorEastAsia" w:hAnsiTheme="minorHAnsi" w:cstheme="minorHAnsi"/>
          <w:szCs w:val="21"/>
        </w:rPr>
        <w:t>的</w:t>
      </w:r>
      <w:r w:rsidRPr="00E414F9">
        <w:rPr>
          <w:rFonts w:asciiTheme="minorHAnsi" w:eastAsiaTheme="majorEastAsia" w:hAnsiTheme="minorHAnsi" w:cstheme="minorHAnsi"/>
          <w:szCs w:val="21"/>
        </w:rPr>
        <w:t>成绩单</w:t>
      </w:r>
      <w:r w:rsidR="00DD6134">
        <w:rPr>
          <w:rFonts w:asciiTheme="minorHAnsi" w:eastAsiaTheme="majorEastAsia" w:hAnsiTheme="minorHAnsi" w:cstheme="minorHAnsi"/>
          <w:szCs w:val="21"/>
        </w:rPr>
        <w:t>与项目</w:t>
      </w:r>
      <w:r w:rsidR="00C25076">
        <w:rPr>
          <w:rFonts w:asciiTheme="minorHAnsi" w:eastAsiaTheme="majorEastAsia" w:hAnsiTheme="minorHAnsi" w:cstheme="minorHAnsi" w:hint="eastAsia"/>
          <w:szCs w:val="21"/>
        </w:rPr>
        <w:t>证书</w:t>
      </w:r>
      <w:r w:rsidRPr="00E414F9">
        <w:rPr>
          <w:rFonts w:asciiTheme="minorHAnsi" w:eastAsiaTheme="majorEastAsia" w:hAnsiTheme="minorHAnsi" w:cstheme="minorHAnsi"/>
          <w:szCs w:val="21"/>
        </w:rPr>
        <w:t>。</w:t>
      </w:r>
      <w:r w:rsidR="00EE51A5">
        <w:rPr>
          <w:rFonts w:asciiTheme="minorHAnsi" w:eastAsiaTheme="majorEastAsia" w:hAnsiTheme="minorHAnsi" w:cstheme="minorHAnsi" w:hint="eastAsia"/>
          <w:szCs w:val="21"/>
        </w:rPr>
        <w:t>项目共分为两个阶段：</w:t>
      </w:r>
    </w:p>
    <w:p w:rsidR="00DD6134" w:rsidRPr="00E414F9" w:rsidRDefault="00DD6134" w:rsidP="00BC52DF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8D1223" w:rsidRPr="009927BE" w:rsidRDefault="00EE51A5" w:rsidP="00EE51A5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第一阶段时间为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201</w:t>
      </w:r>
      <w:r w:rsidR="00946668">
        <w:rPr>
          <w:rFonts w:asciiTheme="minorHAnsi" w:eastAsiaTheme="majorEastAsia" w:hAnsiTheme="minorHAnsi" w:cstheme="minorHAnsi" w:hint="eastAsia"/>
          <w:szCs w:val="21"/>
          <w:u w:val="single"/>
        </w:rPr>
        <w:t>9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年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3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月</w:t>
      </w:r>
      <w:r w:rsidR="00946668">
        <w:rPr>
          <w:rFonts w:asciiTheme="minorHAnsi" w:eastAsiaTheme="majorEastAsia" w:hAnsiTheme="minorHAnsi" w:cstheme="minorHAnsi" w:hint="eastAsia"/>
          <w:szCs w:val="21"/>
          <w:u w:val="single"/>
        </w:rPr>
        <w:t>4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日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</w:t>
      </w:r>
      <w:r w:rsidRPr="002A723B">
        <w:rPr>
          <w:rFonts w:asciiTheme="minorHAnsi" w:eastAsiaTheme="majorEastAsia" w:hAnsiTheme="minorHAnsi" w:cstheme="minorHAnsi"/>
          <w:szCs w:val="21"/>
          <w:u w:val="single"/>
        </w:rPr>
        <w:t>–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 xml:space="preserve"> 3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月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29</w:t>
      </w:r>
      <w:r w:rsidRPr="002A723B">
        <w:rPr>
          <w:rFonts w:asciiTheme="minorHAnsi" w:eastAsiaTheme="majorEastAsia" w:hAnsiTheme="minorHAnsi" w:cstheme="minorHAnsi" w:hint="eastAsia"/>
          <w:szCs w:val="21"/>
          <w:u w:val="single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，学生将首先参加为期</w:t>
      </w:r>
      <w:r w:rsidR="00970364"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周的学术预备课程</w:t>
      </w:r>
      <w:r w:rsidR="00946668">
        <w:rPr>
          <w:rFonts w:asciiTheme="minorHAnsi" w:eastAsiaTheme="majorEastAsia" w:hAnsiTheme="minorHAnsi" w:cstheme="minorHAnsi" w:hint="eastAsia"/>
          <w:szCs w:val="21"/>
        </w:rPr>
        <w:t>Monthly English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34DE3" w:rsidRDefault="00EE51A5" w:rsidP="00DE477C">
      <w:pPr>
        <w:spacing w:line="360" w:lineRule="auto"/>
        <w:ind w:firstLineChars="200" w:firstLine="420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本</w:t>
      </w:r>
      <w:r w:rsidR="007F79E2">
        <w:rPr>
          <w:rFonts w:asciiTheme="minorHAnsi" w:eastAsiaTheme="majorEastAsia" w:hAnsiTheme="minorHAnsi" w:cstheme="minorHAnsi" w:hint="eastAsia"/>
          <w:szCs w:val="21"/>
        </w:rPr>
        <w:t>课程旨在</w:t>
      </w:r>
      <w:r w:rsidR="00337023">
        <w:rPr>
          <w:rFonts w:asciiTheme="minorHAnsi" w:eastAsiaTheme="majorEastAsia" w:hAnsiTheme="minorHAnsi" w:cstheme="minorHAnsi" w:hint="eastAsia"/>
          <w:szCs w:val="21"/>
        </w:rPr>
        <w:t>通过课堂学习与社会文化活动提升学生的</w:t>
      </w:r>
      <w:r w:rsidR="007F79E2">
        <w:rPr>
          <w:rFonts w:asciiTheme="minorHAnsi" w:eastAsiaTheme="majorEastAsia" w:hAnsiTheme="minorHAnsi" w:cstheme="minorHAnsi" w:hint="eastAsia"/>
          <w:szCs w:val="21"/>
        </w:rPr>
        <w:t>英语</w:t>
      </w:r>
      <w:r w:rsidR="00337023">
        <w:rPr>
          <w:rFonts w:asciiTheme="minorHAnsi" w:eastAsiaTheme="majorEastAsia" w:hAnsiTheme="minorHAnsi" w:cstheme="minorHAnsi" w:hint="eastAsia"/>
          <w:szCs w:val="21"/>
        </w:rPr>
        <w:t>运用</w:t>
      </w:r>
      <w:r w:rsidR="007F79E2">
        <w:rPr>
          <w:rFonts w:asciiTheme="minorHAnsi" w:eastAsiaTheme="majorEastAsia" w:hAnsiTheme="minorHAnsi" w:cstheme="minorHAnsi" w:hint="eastAsia"/>
          <w:szCs w:val="21"/>
        </w:rPr>
        <w:t>能力，每周约</w:t>
      </w:r>
      <w:r w:rsidR="007F79E2">
        <w:rPr>
          <w:rFonts w:asciiTheme="minorHAnsi" w:eastAsiaTheme="majorEastAsia" w:hAnsiTheme="minorHAnsi" w:cstheme="minorHAnsi" w:hint="eastAsia"/>
          <w:szCs w:val="21"/>
        </w:rPr>
        <w:t>20</w:t>
      </w:r>
      <w:r w:rsidR="007F79E2">
        <w:rPr>
          <w:rFonts w:asciiTheme="minorHAnsi" w:eastAsiaTheme="majorEastAsia" w:hAnsiTheme="minorHAnsi" w:cstheme="minorHAnsi" w:hint="eastAsia"/>
          <w:szCs w:val="21"/>
        </w:rPr>
        <w:t>学时，</w:t>
      </w:r>
      <w:r w:rsidR="00337023">
        <w:rPr>
          <w:rFonts w:asciiTheme="minorHAnsi" w:eastAsiaTheme="majorEastAsia" w:hAnsiTheme="minorHAnsi" w:cstheme="minorHAnsi" w:hint="eastAsia"/>
          <w:szCs w:val="21"/>
        </w:rPr>
        <w:t>课程</w:t>
      </w:r>
      <w:r w:rsidR="00C22473">
        <w:rPr>
          <w:rFonts w:asciiTheme="minorHAnsi" w:eastAsiaTheme="majorEastAsia" w:hAnsiTheme="minorHAnsi" w:cstheme="minorHAnsi" w:hint="eastAsia"/>
          <w:szCs w:val="21"/>
        </w:rPr>
        <w:t>设计</w:t>
      </w:r>
      <w:r w:rsidR="00337023">
        <w:rPr>
          <w:rFonts w:asciiTheme="minorHAnsi" w:eastAsiaTheme="majorEastAsia" w:hAnsiTheme="minorHAnsi" w:cstheme="minorHAnsi" w:hint="eastAsia"/>
          <w:szCs w:val="21"/>
        </w:rPr>
        <w:t>基于跨文化沟通，</w:t>
      </w:r>
      <w:r w:rsidR="00C22473">
        <w:rPr>
          <w:rFonts w:asciiTheme="minorHAnsi" w:eastAsiaTheme="majorEastAsia" w:hAnsiTheme="minorHAnsi" w:cstheme="minorHAnsi" w:hint="eastAsia"/>
          <w:szCs w:val="21"/>
        </w:rPr>
        <w:t>侧重</w:t>
      </w:r>
      <w:r w:rsidR="00337023">
        <w:rPr>
          <w:rFonts w:asciiTheme="minorHAnsi" w:eastAsiaTheme="majorEastAsia" w:hAnsiTheme="minorHAnsi" w:cstheme="minorHAnsi" w:hint="eastAsia"/>
          <w:szCs w:val="21"/>
        </w:rPr>
        <w:t>口语表达与听力理解的提高</w:t>
      </w:r>
      <w:r w:rsidR="007F79E2">
        <w:rPr>
          <w:rFonts w:asciiTheme="minorHAnsi" w:eastAsiaTheme="majorEastAsia" w:hAnsiTheme="minorHAnsi" w:cstheme="minorHAnsi" w:hint="eastAsia"/>
          <w:szCs w:val="21"/>
        </w:rPr>
        <w:t>。</w:t>
      </w:r>
      <w:r w:rsidR="007E1D53">
        <w:rPr>
          <w:rFonts w:asciiTheme="minorHAnsi" w:eastAsiaTheme="majorEastAsia" w:hAnsiTheme="minorHAnsi" w:cstheme="minorHAnsi" w:hint="eastAsia"/>
          <w:szCs w:val="21"/>
        </w:rPr>
        <w:t>该课程从高级初学者至高级共分为五个级别，</w:t>
      </w:r>
      <w:r w:rsidR="005E035C" w:rsidRPr="009927BE">
        <w:rPr>
          <w:rFonts w:asciiTheme="minorHAnsi" w:eastAsiaTheme="majorEastAsia" w:hAnsiTheme="minorHAnsi" w:cstheme="minorHAnsi"/>
          <w:szCs w:val="21"/>
        </w:rPr>
        <w:t>参加项目的学生</w:t>
      </w:r>
      <w:r w:rsidR="009B0A5E">
        <w:rPr>
          <w:rFonts w:asciiTheme="minorHAnsi" w:eastAsiaTheme="majorEastAsia" w:hAnsiTheme="minorHAnsi" w:cstheme="minorHAnsi" w:hint="eastAsia"/>
          <w:szCs w:val="21"/>
        </w:rPr>
        <w:t>将在</w:t>
      </w:r>
      <w:r w:rsidR="009B0A5E">
        <w:rPr>
          <w:rFonts w:asciiTheme="minorHAnsi" w:hAnsiTheme="minorHAnsi" w:cs="Calibri"/>
          <w:sz w:val="22"/>
          <w:szCs w:val="22"/>
        </w:rPr>
        <w:t>课程首日参加口语与听力测试</w:t>
      </w:r>
      <w:r w:rsidR="009B0A5E">
        <w:rPr>
          <w:rFonts w:asciiTheme="minorHAnsi" w:hAnsiTheme="minorHAnsi" w:cs="Calibri" w:hint="eastAsia"/>
          <w:sz w:val="22"/>
          <w:szCs w:val="22"/>
        </w:rPr>
        <w:t>，并</w:t>
      </w:r>
      <w:r w:rsidR="005E035C" w:rsidRPr="009927BE">
        <w:rPr>
          <w:rFonts w:asciiTheme="minorHAnsi" w:hAnsiTheme="minorHAnsi" w:cs="Calibri"/>
          <w:sz w:val="22"/>
          <w:szCs w:val="22"/>
        </w:rPr>
        <w:t>根据测试结果进行分级，</w:t>
      </w:r>
      <w:r w:rsidR="009B0A5E">
        <w:rPr>
          <w:rFonts w:asciiTheme="minorHAnsi" w:hAnsiTheme="minorHAnsi" w:cs="Calibri"/>
          <w:sz w:val="22"/>
          <w:szCs w:val="22"/>
        </w:rPr>
        <w:t>以确定参加哪</w:t>
      </w:r>
      <w:r w:rsidR="005E035C" w:rsidRPr="009927BE">
        <w:rPr>
          <w:rFonts w:asciiTheme="minorHAnsi" w:hAnsiTheme="minorHAnsi" w:cs="Calibri"/>
          <w:sz w:val="22"/>
          <w:szCs w:val="22"/>
        </w:rPr>
        <w:t>个级别的英语课程。</w:t>
      </w:r>
    </w:p>
    <w:p w:rsidR="00EE51A5" w:rsidRDefault="00E403F2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 w:hint="eastAsia"/>
          <w:sz w:val="22"/>
          <w:szCs w:val="22"/>
        </w:rPr>
        <w:t>授课</w:t>
      </w:r>
      <w:r>
        <w:rPr>
          <w:rFonts w:asciiTheme="minorHAnsi" w:hAnsiTheme="minorHAnsi" w:cs="Calibri"/>
          <w:sz w:val="22"/>
          <w:szCs w:val="22"/>
        </w:rPr>
        <w:t>时间通常为每周一至周四的上午</w:t>
      </w:r>
      <w:r>
        <w:rPr>
          <w:rFonts w:asciiTheme="minorHAnsi" w:hAnsiTheme="minorHAnsi" w:cs="Calibri" w:hint="eastAsia"/>
          <w:sz w:val="22"/>
          <w:szCs w:val="22"/>
        </w:rPr>
        <w:t>9</w:t>
      </w:r>
      <w:r>
        <w:rPr>
          <w:rFonts w:asciiTheme="minorHAnsi" w:hAnsiTheme="minorHAnsi" w:cs="Calibri" w:hint="eastAsia"/>
          <w:sz w:val="22"/>
          <w:szCs w:val="22"/>
        </w:rPr>
        <w:t>点</w:t>
      </w:r>
      <w:r>
        <w:rPr>
          <w:rFonts w:asciiTheme="minorHAnsi" w:hAnsiTheme="minorHAnsi" w:cs="Calibri" w:hint="eastAsia"/>
          <w:sz w:val="22"/>
          <w:szCs w:val="22"/>
        </w:rPr>
        <w:t>-11</w:t>
      </w:r>
      <w:r>
        <w:rPr>
          <w:rFonts w:asciiTheme="minorHAnsi" w:hAnsiTheme="minorHAnsi" w:cs="Calibri" w:hint="eastAsia"/>
          <w:sz w:val="22"/>
          <w:szCs w:val="22"/>
        </w:rPr>
        <w:t>点半与下午</w:t>
      </w:r>
      <w:r>
        <w:rPr>
          <w:rFonts w:asciiTheme="minorHAnsi" w:hAnsiTheme="minorHAnsi" w:cs="Calibri" w:hint="eastAsia"/>
          <w:sz w:val="22"/>
          <w:szCs w:val="22"/>
        </w:rPr>
        <w:t>12</w:t>
      </w:r>
      <w:r>
        <w:rPr>
          <w:rFonts w:asciiTheme="minorHAnsi" w:hAnsiTheme="minorHAnsi" w:cs="Calibri" w:hint="eastAsia"/>
          <w:sz w:val="22"/>
          <w:szCs w:val="22"/>
        </w:rPr>
        <w:t>点半</w:t>
      </w:r>
      <w:r>
        <w:rPr>
          <w:rFonts w:asciiTheme="minorHAnsi" w:hAnsiTheme="minorHAnsi" w:cs="Calibri" w:hint="eastAsia"/>
          <w:sz w:val="22"/>
          <w:szCs w:val="22"/>
        </w:rPr>
        <w:t>-3</w:t>
      </w:r>
      <w:r>
        <w:rPr>
          <w:rFonts w:asciiTheme="minorHAnsi" w:hAnsiTheme="minorHAnsi" w:cs="Calibri" w:hint="eastAsia"/>
          <w:sz w:val="22"/>
          <w:szCs w:val="22"/>
        </w:rPr>
        <w:t>点</w:t>
      </w:r>
      <w:r w:rsidR="00987939">
        <w:rPr>
          <w:rFonts w:asciiTheme="minorHAnsi" w:hAnsiTheme="minorHAnsi" w:cs="Calibri" w:hint="eastAsia"/>
          <w:sz w:val="22"/>
          <w:szCs w:val="22"/>
        </w:rPr>
        <w:t>；每周三傍晚</w:t>
      </w:r>
      <w:r w:rsidR="00987939">
        <w:rPr>
          <w:rFonts w:asciiTheme="minorHAnsi" w:hAnsiTheme="minorHAnsi" w:cs="Calibri" w:hint="eastAsia"/>
          <w:sz w:val="22"/>
          <w:szCs w:val="22"/>
        </w:rPr>
        <w:t>5</w:t>
      </w:r>
      <w:r w:rsidR="00987939">
        <w:rPr>
          <w:rFonts w:asciiTheme="minorHAnsi" w:hAnsiTheme="minorHAnsi" w:cs="Calibri" w:hint="eastAsia"/>
          <w:sz w:val="22"/>
          <w:szCs w:val="22"/>
        </w:rPr>
        <w:t>点</w:t>
      </w:r>
      <w:r w:rsidR="00987939">
        <w:rPr>
          <w:rFonts w:asciiTheme="minorHAnsi" w:hAnsiTheme="minorHAnsi" w:cs="Calibri" w:hint="eastAsia"/>
          <w:sz w:val="22"/>
          <w:szCs w:val="22"/>
        </w:rPr>
        <w:t>-7</w:t>
      </w:r>
      <w:r w:rsidR="00987939">
        <w:rPr>
          <w:rFonts w:asciiTheme="minorHAnsi" w:hAnsiTheme="minorHAnsi" w:cs="Calibri" w:hint="eastAsia"/>
          <w:sz w:val="22"/>
          <w:szCs w:val="22"/>
        </w:rPr>
        <w:t>点，学生可参加国际口语对话俱乐部活动，进一步锻炼自己的口语表达；</w:t>
      </w:r>
      <w:r>
        <w:rPr>
          <w:rFonts w:asciiTheme="minorHAnsi" w:hAnsiTheme="minorHAnsi" w:cs="Calibri" w:hint="eastAsia"/>
          <w:sz w:val="22"/>
          <w:szCs w:val="22"/>
        </w:rPr>
        <w:t>每周五全天，学生将参加</w:t>
      </w:r>
      <w:r w:rsidR="00087DB0">
        <w:rPr>
          <w:rFonts w:asciiTheme="minorHAnsi" w:hAnsiTheme="minorHAnsi" w:cs="Calibri" w:hint="eastAsia"/>
          <w:sz w:val="22"/>
          <w:szCs w:val="22"/>
        </w:rPr>
        <w:t>项目安排的</w:t>
      </w:r>
      <w:r>
        <w:rPr>
          <w:rFonts w:asciiTheme="minorHAnsi" w:hAnsiTheme="minorHAnsi" w:cs="Calibri" w:hint="eastAsia"/>
          <w:sz w:val="22"/>
          <w:szCs w:val="22"/>
        </w:rPr>
        <w:t>实地参观或社会文化活动，</w:t>
      </w:r>
      <w:r w:rsidR="00F4320A">
        <w:rPr>
          <w:rFonts w:asciiTheme="minorHAnsi" w:hAnsiTheme="minorHAnsi" w:cs="Calibri" w:hint="eastAsia"/>
          <w:sz w:val="22"/>
          <w:szCs w:val="22"/>
        </w:rPr>
        <w:t>如参观皇家博物馆、公园游览、参加咖啡馆社交活动等，</w:t>
      </w:r>
      <w:r>
        <w:rPr>
          <w:rFonts w:asciiTheme="minorHAnsi" w:hAnsiTheme="minorHAnsi" w:cs="Calibri" w:hint="eastAsia"/>
          <w:sz w:val="22"/>
          <w:szCs w:val="22"/>
        </w:rPr>
        <w:t>与当地居民零距离交流，</w:t>
      </w:r>
      <w:r w:rsidR="006551A7">
        <w:rPr>
          <w:rFonts w:asciiTheme="minorHAnsi" w:hAnsiTheme="minorHAnsi" w:cs="Calibri" w:hint="eastAsia"/>
          <w:sz w:val="22"/>
          <w:szCs w:val="22"/>
        </w:rPr>
        <w:t>尽情</w:t>
      </w:r>
      <w:r>
        <w:rPr>
          <w:rFonts w:asciiTheme="minorHAnsi" w:hAnsiTheme="minorHAnsi" w:cs="Calibri" w:hint="eastAsia"/>
          <w:sz w:val="22"/>
          <w:szCs w:val="22"/>
        </w:rPr>
        <w:t>探索维多利亚</w:t>
      </w:r>
      <w:r w:rsidR="006551A7">
        <w:rPr>
          <w:rFonts w:asciiTheme="minorHAnsi" w:hAnsiTheme="minorHAnsi" w:cs="Calibri" w:hint="eastAsia"/>
          <w:sz w:val="22"/>
          <w:szCs w:val="22"/>
        </w:rPr>
        <w:t>这座城市</w:t>
      </w:r>
      <w:r w:rsidR="00987939">
        <w:rPr>
          <w:rFonts w:asciiTheme="minorHAnsi" w:hAnsiTheme="minorHAnsi" w:cs="Calibri" w:hint="eastAsia"/>
          <w:sz w:val="22"/>
          <w:szCs w:val="22"/>
        </w:rPr>
        <w:t>；每</w:t>
      </w:r>
      <w:r w:rsidR="00087DB0">
        <w:rPr>
          <w:rFonts w:asciiTheme="minorHAnsi" w:hAnsiTheme="minorHAnsi" w:cs="Calibri" w:hint="eastAsia"/>
          <w:sz w:val="22"/>
          <w:szCs w:val="22"/>
        </w:rPr>
        <w:t>周末，学生还可以在维多利亚大学文化助理的陪同下，继续参加</w:t>
      </w:r>
      <w:r w:rsidR="00987939">
        <w:rPr>
          <w:rFonts w:asciiTheme="minorHAnsi" w:hAnsiTheme="minorHAnsi" w:cs="Calibri" w:hint="eastAsia"/>
          <w:sz w:val="22"/>
          <w:szCs w:val="22"/>
        </w:rPr>
        <w:t>更多</w:t>
      </w:r>
      <w:r w:rsidR="00087DB0">
        <w:rPr>
          <w:rFonts w:asciiTheme="minorHAnsi" w:hAnsiTheme="minorHAnsi" w:cs="Calibri" w:hint="eastAsia"/>
          <w:sz w:val="22"/>
          <w:szCs w:val="22"/>
        </w:rPr>
        <w:t>免费或自费的丰富多彩的活动</w:t>
      </w:r>
      <w:r w:rsidR="00F4320A">
        <w:rPr>
          <w:rFonts w:asciiTheme="minorHAnsi" w:hAnsiTheme="minorHAnsi" w:cs="Calibri" w:hint="eastAsia"/>
          <w:sz w:val="22"/>
          <w:szCs w:val="22"/>
        </w:rPr>
        <w:t>，比如海上观鲸、</w:t>
      </w:r>
      <w:r w:rsidR="00F13F80">
        <w:rPr>
          <w:rFonts w:asciiTheme="minorHAnsi" w:hAnsiTheme="minorHAnsi" w:cs="Calibri" w:hint="eastAsia"/>
          <w:sz w:val="22"/>
          <w:szCs w:val="22"/>
        </w:rPr>
        <w:t>观看冰球比赛</w:t>
      </w:r>
      <w:r w:rsidR="00F4320A">
        <w:rPr>
          <w:rFonts w:asciiTheme="minorHAnsi" w:hAnsiTheme="minorHAnsi" w:cs="Calibri" w:hint="eastAsia"/>
          <w:sz w:val="22"/>
          <w:szCs w:val="22"/>
        </w:rPr>
        <w:t>、温哥华之行等</w:t>
      </w:r>
      <w:r w:rsidR="00087DB0">
        <w:rPr>
          <w:rFonts w:asciiTheme="minorHAnsi" w:hAnsiTheme="minorHAnsi" w:cs="Calibri" w:hint="eastAsia"/>
          <w:sz w:val="22"/>
          <w:szCs w:val="22"/>
        </w:rPr>
        <w:t>。</w:t>
      </w:r>
    </w:p>
    <w:p w:rsidR="00EE51A5" w:rsidRDefault="00EE51A5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EE51A5" w:rsidRDefault="00EE51A5" w:rsidP="00EE51A5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第二阶段时间为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201</w:t>
      </w:r>
      <w:r w:rsidR="00946668">
        <w:rPr>
          <w:rFonts w:asciiTheme="minorHAnsi" w:hAnsiTheme="minorHAnsi" w:cs="Calibri" w:hint="eastAsia"/>
          <w:sz w:val="22"/>
          <w:szCs w:val="22"/>
          <w:u w:val="single"/>
        </w:rPr>
        <w:t>9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年</w:t>
      </w:r>
      <w:r>
        <w:rPr>
          <w:rFonts w:asciiTheme="minorHAnsi" w:hAnsiTheme="minorHAnsi" w:cs="Calibri" w:hint="eastAsia"/>
          <w:sz w:val="22"/>
          <w:szCs w:val="22"/>
          <w:u w:val="single"/>
        </w:rPr>
        <w:t>4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月</w:t>
      </w:r>
      <w:r w:rsidR="00946668">
        <w:rPr>
          <w:rFonts w:asciiTheme="minorHAnsi" w:hAnsiTheme="minorHAnsi" w:cs="Calibri" w:hint="eastAsia"/>
          <w:sz w:val="22"/>
          <w:szCs w:val="22"/>
          <w:u w:val="single"/>
        </w:rPr>
        <w:t>8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日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 xml:space="preserve"> </w:t>
      </w:r>
      <w:r w:rsidRPr="002A723B">
        <w:rPr>
          <w:rFonts w:asciiTheme="minorHAnsi" w:hAnsiTheme="minorHAnsi" w:cs="Calibri"/>
          <w:sz w:val="22"/>
          <w:szCs w:val="22"/>
          <w:u w:val="single"/>
        </w:rPr>
        <w:t>–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 xml:space="preserve"> </w:t>
      </w:r>
      <w:r>
        <w:rPr>
          <w:rFonts w:asciiTheme="minorHAnsi" w:hAnsiTheme="minorHAnsi" w:cs="Calibri" w:hint="eastAsia"/>
          <w:sz w:val="22"/>
          <w:szCs w:val="22"/>
          <w:u w:val="single"/>
        </w:rPr>
        <w:t>7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月</w:t>
      </w:r>
      <w:r w:rsidR="00946668">
        <w:rPr>
          <w:rFonts w:asciiTheme="minorHAnsi" w:hAnsiTheme="minorHAnsi" w:cs="Calibri" w:hint="eastAsia"/>
          <w:sz w:val="22"/>
          <w:szCs w:val="22"/>
          <w:u w:val="single"/>
        </w:rPr>
        <w:t>3</w:t>
      </w:r>
      <w:r w:rsidRPr="002A723B">
        <w:rPr>
          <w:rFonts w:asciiTheme="minorHAnsi" w:hAnsiTheme="minorHAnsi" w:cs="Calibri" w:hint="eastAsia"/>
          <w:sz w:val="22"/>
          <w:szCs w:val="22"/>
          <w:u w:val="single"/>
        </w:rPr>
        <w:t>日</w:t>
      </w:r>
      <w:r>
        <w:rPr>
          <w:rFonts w:asciiTheme="minorHAnsi" w:hAnsiTheme="minorHAnsi" w:cs="Calibri" w:hint="eastAsia"/>
          <w:sz w:val="22"/>
          <w:szCs w:val="22"/>
        </w:rPr>
        <w:t>，学生继续修读为期</w:t>
      </w:r>
      <w:r>
        <w:rPr>
          <w:rFonts w:asciiTheme="minorHAnsi" w:hAnsiTheme="minorHAnsi" w:cs="Calibri" w:hint="eastAsia"/>
          <w:sz w:val="22"/>
          <w:szCs w:val="22"/>
        </w:rPr>
        <w:t>12</w:t>
      </w:r>
      <w:r>
        <w:rPr>
          <w:rFonts w:asciiTheme="minorHAnsi" w:hAnsiTheme="minorHAnsi" w:cs="Calibri" w:hint="eastAsia"/>
          <w:sz w:val="22"/>
          <w:szCs w:val="22"/>
        </w:rPr>
        <w:t>周的主课</w:t>
      </w:r>
      <w:r w:rsidR="00022FDB">
        <w:rPr>
          <w:rFonts w:asciiTheme="minorHAnsi" w:hAnsiTheme="minorHAnsi" w:cs="Calibri" w:hint="eastAsia"/>
          <w:sz w:val="22"/>
          <w:szCs w:val="22"/>
        </w:rPr>
        <w:t>强化</w:t>
      </w:r>
      <w:r>
        <w:rPr>
          <w:rFonts w:asciiTheme="minorHAnsi" w:hAnsiTheme="minorHAnsi" w:cs="Calibri" w:hint="eastAsia"/>
          <w:sz w:val="22"/>
          <w:szCs w:val="22"/>
        </w:rPr>
        <w:t>英语课程</w:t>
      </w:r>
      <w:r w:rsidR="004847D3">
        <w:rPr>
          <w:rFonts w:asciiTheme="minorHAnsi" w:hAnsiTheme="minorHAnsi" w:cs="Calibri" w:hint="eastAsia"/>
          <w:sz w:val="22"/>
          <w:szCs w:val="22"/>
        </w:rPr>
        <w:t>。</w:t>
      </w:r>
    </w:p>
    <w:p w:rsidR="005263C4" w:rsidRDefault="00970364" w:rsidP="0097036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本课程</w:t>
      </w:r>
      <w:r w:rsidR="004847D3">
        <w:rPr>
          <w:rFonts w:asciiTheme="minorHAnsi" w:eastAsiaTheme="majorEastAsia" w:hAnsiTheme="minorHAnsi" w:cstheme="minorHAnsi" w:hint="eastAsia"/>
          <w:szCs w:val="21"/>
        </w:rPr>
        <w:t>是维多利亚大学英语语言中心最受欢迎的英语项目</w:t>
      </w:r>
      <w:r w:rsidR="007E675E">
        <w:rPr>
          <w:rFonts w:asciiTheme="minorHAnsi" w:eastAsiaTheme="majorEastAsia" w:hAnsiTheme="minorHAnsi" w:cstheme="minorHAnsi" w:hint="eastAsia"/>
          <w:szCs w:val="21"/>
        </w:rPr>
        <w:t>之一</w:t>
      </w:r>
      <w:r w:rsidR="004847D3">
        <w:rPr>
          <w:rFonts w:asciiTheme="minorHAnsi" w:eastAsiaTheme="majorEastAsia" w:hAnsiTheme="minorHAnsi" w:cstheme="minorHAnsi" w:hint="eastAsia"/>
          <w:szCs w:val="21"/>
        </w:rPr>
        <w:t>。</w:t>
      </w:r>
      <w:r w:rsidR="008B5BB5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每周约</w:t>
      </w:r>
      <w:r w:rsidR="004847D3">
        <w:rPr>
          <w:rFonts w:asciiTheme="minorHAnsi" w:eastAsiaTheme="majorEastAsia" w:hAnsiTheme="minorHAnsi" w:cstheme="minorHAnsi" w:hint="eastAsia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0</w:t>
      </w:r>
      <w:r>
        <w:rPr>
          <w:rFonts w:asciiTheme="minorHAnsi" w:eastAsiaTheme="majorEastAsia" w:hAnsiTheme="minorHAnsi" w:cstheme="minorHAnsi" w:hint="eastAsia"/>
          <w:szCs w:val="21"/>
        </w:rPr>
        <w:t>学时，</w:t>
      </w:r>
      <w:r w:rsidR="008B5BB5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62059D">
        <w:rPr>
          <w:rFonts w:asciiTheme="minorHAnsi" w:eastAsiaTheme="majorEastAsia" w:hAnsiTheme="minorHAnsi" w:cstheme="minorHAnsi" w:hint="eastAsia"/>
          <w:szCs w:val="21"/>
        </w:rPr>
        <w:t>其中</w:t>
      </w:r>
      <w:r w:rsidR="008B5BB5">
        <w:rPr>
          <w:rFonts w:asciiTheme="minorHAnsi" w:eastAsiaTheme="majorEastAsia" w:hAnsiTheme="minorHAnsi" w:cstheme="minorHAnsi" w:hint="eastAsia"/>
          <w:szCs w:val="21"/>
        </w:rPr>
        <w:t>包括</w:t>
      </w:r>
      <w:r w:rsidR="009A100F">
        <w:rPr>
          <w:rFonts w:asciiTheme="minorHAnsi" w:eastAsiaTheme="majorEastAsia" w:hAnsiTheme="minorHAnsi" w:cstheme="minorHAnsi" w:hint="eastAsia"/>
          <w:szCs w:val="21"/>
        </w:rPr>
        <w:t>：</w:t>
      </w:r>
      <w:r w:rsidR="0062059D">
        <w:rPr>
          <w:rFonts w:asciiTheme="minorHAnsi" w:eastAsiaTheme="majorEastAsia" w:hAnsiTheme="minorHAnsi" w:cstheme="minorHAnsi" w:hint="eastAsia"/>
          <w:szCs w:val="21"/>
        </w:rPr>
        <w:t>1</w:t>
      </w:r>
      <w:r w:rsidR="0062059D">
        <w:rPr>
          <w:rFonts w:asciiTheme="minorHAnsi" w:eastAsiaTheme="majorEastAsia" w:hAnsiTheme="minorHAnsi" w:cstheme="minorHAnsi" w:hint="eastAsia"/>
          <w:szCs w:val="21"/>
        </w:rPr>
        <w:t>）</w:t>
      </w:r>
      <w:r w:rsidR="009A100F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8B5BB5">
        <w:rPr>
          <w:rFonts w:asciiTheme="minorHAnsi" w:eastAsiaTheme="majorEastAsia" w:hAnsiTheme="minorHAnsi" w:cstheme="minorHAnsi" w:hint="eastAsia"/>
          <w:szCs w:val="21"/>
        </w:rPr>
        <w:t>18</w:t>
      </w:r>
      <w:r w:rsidR="008B5BB5">
        <w:rPr>
          <w:rFonts w:asciiTheme="minorHAnsi" w:eastAsiaTheme="majorEastAsia" w:hAnsiTheme="minorHAnsi" w:cstheme="minorHAnsi" w:hint="eastAsia"/>
          <w:szCs w:val="21"/>
        </w:rPr>
        <w:t>小时的核心课程</w:t>
      </w:r>
      <w:r w:rsidR="0062059D">
        <w:rPr>
          <w:rFonts w:asciiTheme="minorHAnsi" w:eastAsiaTheme="majorEastAsia" w:hAnsiTheme="minorHAnsi" w:cstheme="minorHAnsi" w:hint="eastAsia"/>
          <w:szCs w:val="21"/>
        </w:rPr>
        <w:t>，</w:t>
      </w:r>
      <w:r w:rsidR="008B5BB5">
        <w:rPr>
          <w:rFonts w:asciiTheme="minorHAnsi" w:eastAsiaTheme="majorEastAsia" w:hAnsiTheme="minorHAnsi" w:cstheme="minorHAnsi" w:hint="eastAsia"/>
          <w:szCs w:val="21"/>
        </w:rPr>
        <w:t>通常每周</w:t>
      </w:r>
      <w:r w:rsidR="008B5BB5">
        <w:rPr>
          <w:rFonts w:asciiTheme="minorHAnsi" w:eastAsiaTheme="majorEastAsia" w:hAnsiTheme="minorHAnsi" w:cstheme="minorHAnsi" w:hint="eastAsia"/>
          <w:szCs w:val="21"/>
        </w:rPr>
        <w:t>4</w:t>
      </w:r>
      <w:r w:rsidR="008B5BB5">
        <w:rPr>
          <w:rFonts w:asciiTheme="minorHAnsi" w:eastAsiaTheme="majorEastAsia" w:hAnsiTheme="minorHAnsi" w:cstheme="minorHAnsi" w:hint="eastAsia"/>
          <w:szCs w:val="21"/>
        </w:rPr>
        <w:t>天，授课时间为上午</w:t>
      </w:r>
      <w:r w:rsidR="008B5BB5">
        <w:rPr>
          <w:rFonts w:asciiTheme="minorHAnsi" w:eastAsiaTheme="majorEastAsia" w:hAnsiTheme="minorHAnsi" w:cstheme="minorHAnsi" w:hint="eastAsia"/>
          <w:szCs w:val="21"/>
        </w:rPr>
        <w:t>8:30-12:45</w:t>
      </w:r>
      <w:r w:rsidR="008B5BB5">
        <w:rPr>
          <w:rFonts w:asciiTheme="minorHAnsi" w:eastAsiaTheme="majorEastAsia" w:hAnsiTheme="minorHAnsi" w:cstheme="minorHAnsi" w:hint="eastAsia"/>
          <w:szCs w:val="21"/>
        </w:rPr>
        <w:t>或下午</w:t>
      </w:r>
      <w:r w:rsidR="008B5BB5">
        <w:rPr>
          <w:rFonts w:asciiTheme="minorHAnsi" w:eastAsiaTheme="majorEastAsia" w:hAnsiTheme="minorHAnsi" w:cstheme="minorHAnsi" w:hint="eastAsia"/>
          <w:szCs w:val="21"/>
        </w:rPr>
        <w:t>13:00-17:15</w:t>
      </w:r>
      <w:r w:rsidR="008B5BB5">
        <w:rPr>
          <w:rFonts w:asciiTheme="minorHAnsi" w:eastAsiaTheme="majorEastAsia" w:hAnsiTheme="minorHAnsi" w:cstheme="minorHAnsi" w:hint="eastAsia"/>
          <w:szCs w:val="21"/>
        </w:rPr>
        <w:t>；</w:t>
      </w:r>
      <w:r w:rsidR="0062059D">
        <w:rPr>
          <w:rFonts w:asciiTheme="minorHAnsi" w:eastAsiaTheme="majorEastAsia" w:hAnsiTheme="minorHAnsi" w:cstheme="minorHAnsi" w:hint="eastAsia"/>
          <w:szCs w:val="21"/>
        </w:rPr>
        <w:t>2</w:t>
      </w:r>
      <w:r w:rsidR="0062059D">
        <w:rPr>
          <w:rFonts w:asciiTheme="minorHAnsi" w:eastAsiaTheme="majorEastAsia" w:hAnsiTheme="minorHAnsi" w:cstheme="minorHAnsi" w:hint="eastAsia"/>
          <w:szCs w:val="21"/>
        </w:rPr>
        <w:t>）</w:t>
      </w:r>
      <w:r w:rsidR="008B5BB5">
        <w:rPr>
          <w:rFonts w:asciiTheme="minorHAnsi" w:eastAsiaTheme="majorEastAsia" w:hAnsiTheme="minorHAnsi" w:cstheme="minorHAnsi" w:hint="eastAsia"/>
          <w:szCs w:val="21"/>
        </w:rPr>
        <w:t>4</w:t>
      </w:r>
      <w:r w:rsidR="008B5BB5">
        <w:rPr>
          <w:rFonts w:asciiTheme="minorHAnsi" w:eastAsiaTheme="majorEastAsia" w:hAnsiTheme="minorHAnsi" w:cstheme="minorHAnsi" w:hint="eastAsia"/>
          <w:szCs w:val="21"/>
        </w:rPr>
        <w:t>小时的选修课程，每周</w:t>
      </w:r>
      <w:r w:rsidR="008B5BB5">
        <w:rPr>
          <w:rFonts w:asciiTheme="minorHAnsi" w:eastAsiaTheme="majorEastAsia" w:hAnsiTheme="minorHAnsi" w:cstheme="minorHAnsi" w:hint="eastAsia"/>
          <w:szCs w:val="21"/>
        </w:rPr>
        <w:t>2</w:t>
      </w:r>
      <w:r w:rsidR="008B5BB5">
        <w:rPr>
          <w:rFonts w:asciiTheme="minorHAnsi" w:eastAsiaTheme="majorEastAsia" w:hAnsiTheme="minorHAnsi" w:cstheme="minorHAnsi" w:hint="eastAsia"/>
          <w:szCs w:val="21"/>
        </w:rPr>
        <w:t>天，每次</w:t>
      </w:r>
      <w:r w:rsidR="008B5BB5">
        <w:rPr>
          <w:rFonts w:asciiTheme="minorHAnsi" w:eastAsiaTheme="majorEastAsia" w:hAnsiTheme="minorHAnsi" w:cstheme="minorHAnsi" w:hint="eastAsia"/>
          <w:szCs w:val="21"/>
        </w:rPr>
        <w:t>2</w:t>
      </w:r>
      <w:r w:rsidR="008B5BB5">
        <w:rPr>
          <w:rFonts w:asciiTheme="minorHAnsi" w:eastAsiaTheme="majorEastAsia" w:hAnsiTheme="minorHAnsi" w:cstheme="minorHAnsi" w:hint="eastAsia"/>
          <w:szCs w:val="21"/>
        </w:rPr>
        <w:t>小时，学生可根据自己的兴趣与需求选择</w:t>
      </w:r>
      <w:r w:rsidR="008B5BB5">
        <w:rPr>
          <w:rFonts w:asciiTheme="minorHAnsi" w:eastAsiaTheme="majorEastAsia" w:hAnsiTheme="minorHAnsi" w:cstheme="minorHAnsi" w:hint="eastAsia"/>
          <w:szCs w:val="21"/>
        </w:rPr>
        <w:t>2</w:t>
      </w:r>
      <w:r w:rsidR="008B5BB5">
        <w:rPr>
          <w:rFonts w:asciiTheme="minorHAnsi" w:eastAsiaTheme="majorEastAsia" w:hAnsiTheme="minorHAnsi" w:cstheme="minorHAnsi" w:hint="eastAsia"/>
          <w:szCs w:val="21"/>
        </w:rPr>
        <w:t>门选修课，主题包括</w:t>
      </w:r>
      <w:r w:rsidR="00865C09">
        <w:rPr>
          <w:rFonts w:asciiTheme="minorHAnsi" w:eastAsiaTheme="majorEastAsia" w:hAnsiTheme="minorHAnsi" w:cstheme="minorHAnsi" w:hint="eastAsia"/>
          <w:szCs w:val="21"/>
        </w:rPr>
        <w:t>不同级别的英语听力与写作、</w:t>
      </w:r>
      <w:r w:rsidR="0062059D">
        <w:rPr>
          <w:rFonts w:asciiTheme="minorHAnsi" w:eastAsiaTheme="majorEastAsia" w:hAnsiTheme="minorHAnsi" w:cstheme="minorHAnsi" w:hint="eastAsia"/>
          <w:szCs w:val="21"/>
        </w:rPr>
        <w:t>讨论技巧、</w:t>
      </w:r>
      <w:r w:rsidR="008B5BB5">
        <w:rPr>
          <w:rFonts w:asciiTheme="minorHAnsi" w:eastAsiaTheme="majorEastAsia" w:hAnsiTheme="minorHAnsi" w:cstheme="minorHAnsi" w:hint="eastAsia"/>
          <w:szCs w:val="21"/>
        </w:rPr>
        <w:t>商务</w:t>
      </w:r>
      <w:r w:rsidR="00865C09">
        <w:rPr>
          <w:rFonts w:asciiTheme="minorHAnsi" w:eastAsiaTheme="majorEastAsia" w:hAnsiTheme="minorHAnsi" w:cstheme="minorHAnsi" w:hint="eastAsia"/>
          <w:szCs w:val="21"/>
        </w:rPr>
        <w:t>沟通</w:t>
      </w:r>
      <w:r w:rsidR="008B5BB5">
        <w:rPr>
          <w:rFonts w:asciiTheme="minorHAnsi" w:eastAsiaTheme="majorEastAsia" w:hAnsiTheme="minorHAnsi" w:cstheme="minorHAnsi" w:hint="eastAsia"/>
          <w:szCs w:val="21"/>
        </w:rPr>
        <w:t>、</w:t>
      </w:r>
      <w:r w:rsidR="00865C09">
        <w:rPr>
          <w:rFonts w:asciiTheme="minorHAnsi" w:eastAsiaTheme="majorEastAsia" w:hAnsiTheme="minorHAnsi" w:cstheme="minorHAnsi" w:hint="eastAsia"/>
          <w:szCs w:val="21"/>
        </w:rPr>
        <w:t>跨文化沟通、</w:t>
      </w:r>
      <w:r w:rsidR="008B5BB5">
        <w:rPr>
          <w:rFonts w:asciiTheme="minorHAnsi" w:eastAsiaTheme="majorEastAsia" w:hAnsiTheme="minorHAnsi" w:cstheme="minorHAnsi" w:hint="eastAsia"/>
          <w:szCs w:val="21"/>
        </w:rPr>
        <w:t>雅思预备、</w:t>
      </w:r>
      <w:r w:rsidR="00865C09">
        <w:rPr>
          <w:rFonts w:asciiTheme="minorHAnsi" w:eastAsiaTheme="majorEastAsia" w:hAnsiTheme="minorHAnsi" w:cstheme="minorHAnsi" w:hint="eastAsia"/>
          <w:szCs w:val="21"/>
        </w:rPr>
        <w:t>公众演讲、</w:t>
      </w:r>
      <w:r w:rsidR="008B5BB5">
        <w:rPr>
          <w:rFonts w:asciiTheme="minorHAnsi" w:eastAsiaTheme="majorEastAsia" w:hAnsiTheme="minorHAnsi" w:cstheme="minorHAnsi" w:hint="eastAsia"/>
          <w:szCs w:val="21"/>
        </w:rPr>
        <w:t>英语俗语</w:t>
      </w:r>
      <w:r w:rsidR="00865C09">
        <w:rPr>
          <w:rFonts w:asciiTheme="minorHAnsi" w:eastAsiaTheme="majorEastAsia" w:hAnsiTheme="minorHAnsi" w:cstheme="minorHAnsi" w:hint="eastAsia"/>
          <w:szCs w:val="21"/>
        </w:rPr>
        <w:t>、艺术与设计</w:t>
      </w:r>
      <w:r w:rsidR="008B5BB5">
        <w:rPr>
          <w:rFonts w:asciiTheme="minorHAnsi" w:eastAsiaTheme="majorEastAsia" w:hAnsiTheme="minorHAnsi" w:cstheme="minorHAnsi" w:hint="eastAsia"/>
          <w:szCs w:val="21"/>
        </w:rPr>
        <w:t>等</w:t>
      </w:r>
      <w:r w:rsidR="00CA53A7">
        <w:rPr>
          <w:rFonts w:asciiTheme="minorHAnsi" w:eastAsiaTheme="majorEastAsia" w:hAnsiTheme="minorHAnsi" w:cstheme="minorHAnsi" w:hint="eastAsia"/>
          <w:szCs w:val="21"/>
        </w:rPr>
        <w:t>；</w:t>
      </w:r>
      <w:r w:rsidR="0062059D">
        <w:rPr>
          <w:rFonts w:asciiTheme="minorHAnsi" w:eastAsiaTheme="majorEastAsia" w:hAnsiTheme="minorHAnsi" w:cstheme="minorHAnsi" w:hint="eastAsia"/>
          <w:szCs w:val="21"/>
        </w:rPr>
        <w:t>3</w:t>
      </w:r>
      <w:r w:rsidR="0062059D">
        <w:rPr>
          <w:rFonts w:asciiTheme="minorHAnsi" w:eastAsiaTheme="majorEastAsia" w:hAnsiTheme="minorHAnsi" w:cstheme="minorHAnsi" w:hint="eastAsia"/>
          <w:szCs w:val="21"/>
        </w:rPr>
        <w:t>）</w:t>
      </w:r>
      <w:r w:rsidR="00CA53A7">
        <w:rPr>
          <w:rFonts w:asciiTheme="minorHAnsi" w:eastAsiaTheme="majorEastAsia" w:hAnsiTheme="minorHAnsi" w:cstheme="minorHAnsi" w:hint="eastAsia"/>
          <w:szCs w:val="21"/>
        </w:rPr>
        <w:t>8</w:t>
      </w:r>
      <w:r w:rsidR="00CA53A7">
        <w:rPr>
          <w:rFonts w:asciiTheme="minorHAnsi" w:eastAsiaTheme="majorEastAsia" w:hAnsiTheme="minorHAnsi" w:cstheme="minorHAnsi" w:hint="eastAsia"/>
          <w:szCs w:val="21"/>
        </w:rPr>
        <w:t>小时的“问诊式”学习，学生可</w:t>
      </w:r>
      <w:r w:rsidR="005263C4">
        <w:rPr>
          <w:rFonts w:asciiTheme="minorHAnsi" w:eastAsiaTheme="majorEastAsia" w:hAnsiTheme="minorHAnsi" w:cstheme="minorHAnsi" w:hint="eastAsia"/>
          <w:szCs w:val="21"/>
        </w:rPr>
        <w:t>前往</w:t>
      </w:r>
      <w:r w:rsidR="00CA53A7">
        <w:rPr>
          <w:rFonts w:asciiTheme="minorHAnsi" w:eastAsiaTheme="majorEastAsia" w:hAnsiTheme="minorHAnsi" w:cstheme="minorHAnsi" w:hint="eastAsia"/>
          <w:szCs w:val="21"/>
        </w:rPr>
        <w:t>专门为语言项目</w:t>
      </w:r>
      <w:r w:rsidR="005263C4">
        <w:rPr>
          <w:rFonts w:asciiTheme="minorHAnsi" w:eastAsiaTheme="majorEastAsia" w:hAnsiTheme="minorHAnsi" w:cstheme="minorHAnsi" w:hint="eastAsia"/>
          <w:szCs w:val="21"/>
        </w:rPr>
        <w:t>学生</w:t>
      </w:r>
      <w:r w:rsidR="00CA53A7">
        <w:rPr>
          <w:rFonts w:asciiTheme="minorHAnsi" w:eastAsiaTheme="majorEastAsia" w:hAnsiTheme="minorHAnsi" w:cstheme="minorHAnsi" w:hint="eastAsia"/>
          <w:szCs w:val="21"/>
        </w:rPr>
        <w:t>设立的</w:t>
      </w:r>
      <w:r w:rsidR="00CA53A7">
        <w:rPr>
          <w:rFonts w:asciiTheme="minorHAnsi" w:eastAsiaTheme="majorEastAsia" w:hAnsiTheme="minorHAnsi" w:cstheme="minorHAnsi" w:hint="eastAsia"/>
          <w:szCs w:val="21"/>
        </w:rPr>
        <w:t>ELC</w:t>
      </w:r>
      <w:r w:rsidR="00CA53A7">
        <w:rPr>
          <w:rFonts w:asciiTheme="minorHAnsi" w:eastAsiaTheme="majorEastAsia" w:hAnsiTheme="minorHAnsi" w:cstheme="minorHAnsi" w:hint="eastAsia"/>
          <w:szCs w:val="21"/>
        </w:rPr>
        <w:t>学习中心、语音中心和写作中心</w:t>
      </w:r>
      <w:r w:rsidR="005263C4">
        <w:rPr>
          <w:rFonts w:asciiTheme="minorHAnsi" w:eastAsiaTheme="majorEastAsia" w:hAnsiTheme="minorHAnsi" w:cstheme="minorHAnsi" w:hint="eastAsia"/>
          <w:szCs w:val="21"/>
        </w:rPr>
        <w:t>，</w:t>
      </w:r>
      <w:r w:rsidR="00115431">
        <w:rPr>
          <w:rFonts w:asciiTheme="minorHAnsi" w:eastAsiaTheme="majorEastAsia" w:hAnsiTheme="minorHAnsi" w:cstheme="minorHAnsi" w:hint="eastAsia"/>
          <w:szCs w:val="21"/>
        </w:rPr>
        <w:t>与加拿大志愿者练习英语、参加小组项目、或</w:t>
      </w:r>
      <w:r w:rsidR="00CA53A7">
        <w:rPr>
          <w:rFonts w:asciiTheme="minorHAnsi" w:eastAsiaTheme="majorEastAsia" w:hAnsiTheme="minorHAnsi" w:cstheme="minorHAnsi" w:hint="eastAsia"/>
          <w:szCs w:val="21"/>
        </w:rPr>
        <w:t>接受个性化的</w:t>
      </w:r>
      <w:r w:rsidR="00115431">
        <w:rPr>
          <w:rFonts w:asciiTheme="minorHAnsi" w:eastAsiaTheme="majorEastAsia" w:hAnsiTheme="minorHAnsi" w:cstheme="minorHAnsi" w:hint="eastAsia"/>
          <w:szCs w:val="21"/>
        </w:rPr>
        <w:t>学术</w:t>
      </w:r>
      <w:r w:rsidR="00CA53A7">
        <w:rPr>
          <w:rFonts w:asciiTheme="minorHAnsi" w:eastAsiaTheme="majorEastAsia" w:hAnsiTheme="minorHAnsi" w:cstheme="minorHAnsi" w:hint="eastAsia"/>
          <w:szCs w:val="21"/>
        </w:rPr>
        <w:t>辅导与支持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E035C" w:rsidRDefault="0062059D" w:rsidP="0062059D">
      <w:pPr>
        <w:spacing w:line="360" w:lineRule="auto"/>
        <w:ind w:firstLineChars="200" w:firstLine="420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本</w:t>
      </w:r>
      <w:r w:rsidR="00970364">
        <w:rPr>
          <w:rFonts w:asciiTheme="minorHAnsi" w:eastAsiaTheme="majorEastAsia" w:hAnsiTheme="minorHAnsi" w:cstheme="minorHAnsi" w:hint="eastAsia"/>
          <w:szCs w:val="21"/>
        </w:rPr>
        <w:t>课程从高级初学者至</w:t>
      </w:r>
      <w:r w:rsidR="00CA53A7">
        <w:rPr>
          <w:rFonts w:asciiTheme="minorHAnsi" w:eastAsiaTheme="majorEastAsia" w:hAnsiTheme="minorHAnsi" w:cstheme="minorHAnsi" w:hint="eastAsia"/>
          <w:szCs w:val="21"/>
        </w:rPr>
        <w:t>大学入学预备共分为六</w:t>
      </w:r>
      <w:r w:rsidR="00970364">
        <w:rPr>
          <w:rFonts w:asciiTheme="minorHAnsi" w:eastAsiaTheme="majorEastAsia" w:hAnsiTheme="minorHAnsi" w:cstheme="minorHAnsi" w:hint="eastAsia"/>
          <w:szCs w:val="21"/>
        </w:rPr>
        <w:t>个级别，</w:t>
      </w:r>
      <w:r w:rsidR="00970364" w:rsidRPr="009927BE">
        <w:rPr>
          <w:rFonts w:asciiTheme="minorHAnsi" w:eastAsiaTheme="majorEastAsia" w:hAnsiTheme="minorHAnsi" w:cstheme="minorHAnsi"/>
          <w:szCs w:val="21"/>
        </w:rPr>
        <w:t>参加项目的学生</w:t>
      </w:r>
      <w:r w:rsidR="00970364">
        <w:rPr>
          <w:rFonts w:asciiTheme="minorHAnsi" w:eastAsiaTheme="majorEastAsia" w:hAnsiTheme="minorHAnsi" w:cstheme="minorHAnsi" w:hint="eastAsia"/>
          <w:szCs w:val="21"/>
        </w:rPr>
        <w:t>将在</w:t>
      </w:r>
      <w:r w:rsidR="00970364">
        <w:rPr>
          <w:rFonts w:asciiTheme="minorHAnsi" w:hAnsiTheme="minorHAnsi" w:cs="Calibri"/>
          <w:sz w:val="22"/>
          <w:szCs w:val="22"/>
        </w:rPr>
        <w:t>课程首日参加口语与听力测试</w:t>
      </w:r>
      <w:r w:rsidR="00970364">
        <w:rPr>
          <w:rFonts w:asciiTheme="minorHAnsi" w:hAnsiTheme="minorHAnsi" w:cs="Calibri" w:hint="eastAsia"/>
          <w:sz w:val="22"/>
          <w:szCs w:val="22"/>
        </w:rPr>
        <w:t>，并</w:t>
      </w:r>
      <w:r w:rsidR="00970364" w:rsidRPr="009927BE">
        <w:rPr>
          <w:rFonts w:asciiTheme="minorHAnsi" w:hAnsiTheme="minorHAnsi" w:cs="Calibri"/>
          <w:sz w:val="22"/>
          <w:szCs w:val="22"/>
        </w:rPr>
        <w:t>根据测试结果进行分级，</w:t>
      </w:r>
      <w:r w:rsidR="00970364">
        <w:rPr>
          <w:rFonts w:asciiTheme="minorHAnsi" w:hAnsiTheme="minorHAnsi" w:cs="Calibri"/>
          <w:sz w:val="22"/>
          <w:szCs w:val="22"/>
        </w:rPr>
        <w:t>以确定参加哪</w:t>
      </w:r>
      <w:r w:rsidR="00970364" w:rsidRPr="009927BE">
        <w:rPr>
          <w:rFonts w:asciiTheme="minorHAnsi" w:hAnsiTheme="minorHAnsi" w:cs="Calibri"/>
          <w:sz w:val="22"/>
          <w:szCs w:val="22"/>
        </w:rPr>
        <w:t>个级别的英语课程。</w:t>
      </w:r>
      <w:r w:rsidR="005263C4">
        <w:rPr>
          <w:rFonts w:asciiTheme="minorHAnsi" w:hAnsiTheme="minorHAnsi" w:cs="Calibri"/>
          <w:sz w:val="22"/>
          <w:szCs w:val="22"/>
        </w:rPr>
        <w:t>同</w:t>
      </w:r>
      <w:r w:rsidR="005263C4">
        <w:rPr>
          <w:rFonts w:asciiTheme="minorHAnsi" w:hAnsiTheme="minorHAnsi" w:cs="Calibri"/>
          <w:sz w:val="22"/>
          <w:szCs w:val="22"/>
        </w:rPr>
        <w:lastRenderedPageBreak/>
        <w:t>时</w:t>
      </w:r>
      <w:r w:rsidR="005263C4">
        <w:rPr>
          <w:rFonts w:asciiTheme="minorHAnsi" w:hAnsiTheme="minorHAnsi" w:cs="Calibri" w:hint="eastAsia"/>
          <w:sz w:val="22"/>
          <w:szCs w:val="22"/>
        </w:rPr>
        <w:t>，</w:t>
      </w:r>
      <w:r w:rsidR="005263C4">
        <w:rPr>
          <w:rFonts w:asciiTheme="minorHAnsi" w:hAnsiTheme="minorHAnsi" w:cs="Calibri"/>
          <w:sz w:val="22"/>
          <w:szCs w:val="22"/>
        </w:rPr>
        <w:t>项目学生也有机会参加各类丰富多彩的社会文化活动</w:t>
      </w:r>
      <w:r w:rsidR="005263C4">
        <w:rPr>
          <w:rFonts w:asciiTheme="minorHAnsi" w:hAnsiTheme="minorHAnsi" w:cs="Calibri" w:hint="eastAsia"/>
          <w:sz w:val="22"/>
          <w:szCs w:val="22"/>
        </w:rPr>
        <w:t>。</w:t>
      </w:r>
      <w:r>
        <w:rPr>
          <w:rFonts w:asciiTheme="minorHAnsi" w:hAnsiTheme="minorHAnsi" w:cs="Calibri" w:hint="eastAsia"/>
          <w:sz w:val="22"/>
          <w:szCs w:val="22"/>
        </w:rPr>
        <w:br/>
      </w:r>
      <w:r w:rsidR="007A463F">
        <w:rPr>
          <w:rFonts w:asciiTheme="minorHAnsi" w:hAnsiTheme="minorHAnsi" w:cs="Calibri"/>
          <w:sz w:val="22"/>
          <w:szCs w:val="22"/>
        </w:rPr>
        <w:br/>
      </w:r>
      <w:r w:rsidR="007A463F">
        <w:rPr>
          <w:rFonts w:asciiTheme="minorHAnsi" w:hAnsiTheme="minorHAnsi" w:cs="Calibri" w:hint="eastAsia"/>
          <w:sz w:val="22"/>
          <w:szCs w:val="22"/>
        </w:rPr>
        <w:t xml:space="preserve">    </w:t>
      </w:r>
      <w:r w:rsidR="007A463F">
        <w:rPr>
          <w:rFonts w:asciiTheme="minorHAnsi" w:hAnsiTheme="minorHAnsi" w:cs="Calibri" w:hint="eastAsia"/>
          <w:sz w:val="22"/>
          <w:szCs w:val="22"/>
        </w:rPr>
        <w:t>参加</w:t>
      </w:r>
      <w:r w:rsidR="005263C4">
        <w:rPr>
          <w:rFonts w:asciiTheme="minorHAnsi" w:hAnsiTheme="minorHAnsi" w:cs="Calibri" w:hint="eastAsia"/>
          <w:sz w:val="22"/>
          <w:szCs w:val="22"/>
        </w:rPr>
        <w:t>春季</w:t>
      </w:r>
      <w:r w:rsidR="000860BB">
        <w:rPr>
          <w:rFonts w:asciiTheme="minorHAnsi" w:hAnsiTheme="minorHAnsi" w:cs="Calibri" w:hint="eastAsia"/>
          <w:sz w:val="22"/>
          <w:szCs w:val="22"/>
        </w:rPr>
        <w:t>语言文化</w:t>
      </w:r>
      <w:r w:rsidR="007A463F">
        <w:rPr>
          <w:rFonts w:asciiTheme="minorHAnsi" w:hAnsiTheme="minorHAnsi" w:cs="Calibri" w:hint="eastAsia"/>
          <w:sz w:val="22"/>
          <w:szCs w:val="22"/>
        </w:rPr>
        <w:t>课程的学生，</w:t>
      </w:r>
      <w:r w:rsidR="000860BB">
        <w:rPr>
          <w:rFonts w:asciiTheme="minorHAnsi" w:hAnsiTheme="minorHAnsi" w:cs="Calibri" w:hint="eastAsia"/>
          <w:sz w:val="22"/>
          <w:szCs w:val="22"/>
        </w:rPr>
        <w:t>将</w:t>
      </w:r>
      <w:r w:rsidR="00ED205C">
        <w:rPr>
          <w:rFonts w:asciiTheme="minorHAnsi" w:hAnsiTheme="minorHAnsi" w:cs="Calibri" w:hint="eastAsia"/>
          <w:sz w:val="22"/>
          <w:szCs w:val="22"/>
        </w:rPr>
        <w:t>入住</w:t>
      </w:r>
      <w:r w:rsidR="000860BB">
        <w:rPr>
          <w:rFonts w:asciiTheme="minorHAnsi" w:hAnsiTheme="minorHAnsi" w:cs="Calibri" w:hint="eastAsia"/>
          <w:sz w:val="22"/>
          <w:szCs w:val="22"/>
        </w:rPr>
        <w:t>由校方管理并安排的</w:t>
      </w:r>
      <w:r w:rsidR="007A463F">
        <w:rPr>
          <w:rFonts w:asciiTheme="minorHAnsi" w:hAnsiTheme="minorHAnsi" w:cs="Calibri" w:hint="eastAsia"/>
          <w:sz w:val="22"/>
          <w:szCs w:val="22"/>
        </w:rPr>
        <w:t>寄宿家庭，使学生能够更加近距离地体验</w:t>
      </w:r>
      <w:r w:rsidR="00ED205C">
        <w:rPr>
          <w:rFonts w:asciiTheme="minorHAnsi" w:hAnsiTheme="minorHAnsi" w:cs="Calibri" w:hint="eastAsia"/>
          <w:sz w:val="22"/>
          <w:szCs w:val="22"/>
        </w:rPr>
        <w:t>当地社会文化，迅速提高自己的语言水平。</w:t>
      </w:r>
    </w:p>
    <w:p w:rsidR="000860BB" w:rsidRPr="000860BB" w:rsidRDefault="000860BB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936E5D" w:rsidRPr="0069732D" w:rsidRDefault="00936E5D" w:rsidP="00936E5D">
      <w:pPr>
        <w:pStyle w:val="ListParagraph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Cs/>
          <w:kern w:val="0"/>
          <w:szCs w:val="21"/>
        </w:rPr>
        <w:t>项目费用</w:t>
      </w:r>
    </w:p>
    <w:p w:rsidR="006B6F8A" w:rsidRDefault="00361F0C" w:rsidP="00593143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维多利亚</w:t>
      </w:r>
      <w:r w:rsidR="00936E5D">
        <w:rPr>
          <w:rFonts w:asciiTheme="minorHAnsi" w:eastAsiaTheme="majorEastAsia" w:hAnsiTheme="minorHAnsi" w:cstheme="minorHAnsi" w:hint="eastAsia"/>
          <w:szCs w:val="21"/>
        </w:rPr>
        <w:t>大</w:t>
      </w:r>
      <w:r w:rsidR="0062059D">
        <w:rPr>
          <w:rFonts w:asciiTheme="minorHAnsi" w:eastAsiaTheme="majorEastAsia" w:hAnsiTheme="minorHAnsi" w:cstheme="minorHAnsi"/>
          <w:szCs w:val="21"/>
        </w:rPr>
        <w:t>学春季</w:t>
      </w:r>
      <w:r w:rsidR="00936E5D">
        <w:rPr>
          <w:rFonts w:asciiTheme="minorHAnsi" w:eastAsiaTheme="majorEastAsia" w:hAnsiTheme="minorHAnsi" w:cstheme="minorHAnsi"/>
          <w:szCs w:val="21"/>
        </w:rPr>
        <w:t>语言</w:t>
      </w:r>
      <w:r w:rsidR="006B6F8A">
        <w:rPr>
          <w:rFonts w:asciiTheme="minorHAnsi" w:eastAsiaTheme="majorEastAsia" w:hAnsiTheme="minorHAnsi" w:cstheme="minorHAnsi"/>
          <w:szCs w:val="21"/>
        </w:rPr>
        <w:t>文化</w:t>
      </w:r>
      <w:r w:rsidR="00936E5D">
        <w:rPr>
          <w:rFonts w:asciiTheme="minorHAnsi" w:eastAsiaTheme="majorEastAsia" w:hAnsiTheme="minorHAnsi" w:cstheme="minorHAnsi"/>
          <w:szCs w:val="21"/>
        </w:rPr>
        <w:t>课程的费用</w:t>
      </w:r>
      <w:r w:rsidR="00936E5D">
        <w:rPr>
          <w:rFonts w:asciiTheme="minorHAnsi" w:eastAsiaTheme="majorEastAsia" w:hAnsiTheme="minorHAnsi" w:cstheme="minorHAnsi" w:hint="eastAsia"/>
          <w:szCs w:val="21"/>
        </w:rPr>
        <w:t>约</w:t>
      </w:r>
      <w:r w:rsidR="00936E5D">
        <w:rPr>
          <w:rFonts w:asciiTheme="minorHAnsi" w:eastAsiaTheme="majorEastAsia" w:hAnsiTheme="minorHAnsi" w:cstheme="minorHAnsi"/>
          <w:szCs w:val="21"/>
        </w:rPr>
        <w:t>为</w:t>
      </w:r>
      <w:r w:rsidR="003025DF">
        <w:rPr>
          <w:rFonts w:asciiTheme="minorHAnsi" w:eastAsiaTheme="majorEastAsia" w:hAnsiTheme="minorHAnsi" w:cstheme="minorHAnsi" w:hint="eastAsia"/>
          <w:color w:val="FF0000"/>
          <w:szCs w:val="21"/>
        </w:rPr>
        <w:t>11</w:t>
      </w:r>
      <w:r w:rsidR="00936E5D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,</w:t>
      </w:r>
      <w:r w:rsidR="00FE0C21">
        <w:rPr>
          <w:rFonts w:asciiTheme="minorHAnsi" w:eastAsiaTheme="majorEastAsia" w:hAnsiTheme="minorHAnsi" w:cstheme="minorHAnsi" w:hint="eastAsia"/>
          <w:color w:val="FF0000"/>
          <w:szCs w:val="21"/>
        </w:rPr>
        <w:t>5</w:t>
      </w:r>
      <w:r w:rsidR="000E513C">
        <w:rPr>
          <w:rFonts w:asciiTheme="minorHAnsi" w:eastAsiaTheme="majorEastAsia" w:hAnsiTheme="minorHAnsi" w:cstheme="minorHAnsi" w:hint="eastAsia"/>
          <w:color w:val="FF0000"/>
          <w:szCs w:val="21"/>
        </w:rPr>
        <w:t>43</w:t>
      </w:r>
      <w:r w:rsidR="00593143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加</w:t>
      </w:r>
      <w:r w:rsidR="00936E5D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元（约合人民币</w:t>
      </w:r>
      <w:r w:rsidR="003075A9">
        <w:rPr>
          <w:rFonts w:asciiTheme="minorHAnsi" w:eastAsiaTheme="majorEastAsia" w:hAnsiTheme="minorHAnsi" w:cstheme="minorHAnsi" w:hint="eastAsia"/>
          <w:color w:val="FF0000"/>
          <w:szCs w:val="21"/>
        </w:rPr>
        <w:t>5.</w:t>
      </w:r>
      <w:r w:rsidR="00FE0C21">
        <w:rPr>
          <w:rFonts w:asciiTheme="minorHAnsi" w:eastAsiaTheme="majorEastAsia" w:hAnsiTheme="minorHAnsi" w:cstheme="minorHAnsi" w:hint="eastAsia"/>
          <w:color w:val="FF0000"/>
          <w:szCs w:val="21"/>
        </w:rPr>
        <w:t>8</w:t>
      </w:r>
      <w:r w:rsidR="00936E5D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万元）</w:t>
      </w:r>
      <w:r w:rsidR="00593143">
        <w:rPr>
          <w:rFonts w:asciiTheme="minorHAnsi" w:eastAsiaTheme="majorEastAsia" w:hAnsiTheme="minorHAnsi" w:cstheme="minorHAnsi" w:hint="eastAsia"/>
          <w:szCs w:val="21"/>
        </w:rPr>
        <w:t>，</w:t>
      </w:r>
      <w:r w:rsidR="00936E5D">
        <w:rPr>
          <w:rFonts w:asciiTheme="minorHAnsi" w:eastAsiaTheme="majorEastAsia" w:hAnsiTheme="minorHAnsi" w:cstheme="minorHAnsi" w:hint="eastAsia"/>
          <w:szCs w:val="21"/>
        </w:rPr>
        <w:t>包括</w:t>
      </w:r>
    </w:p>
    <w:p w:rsidR="00936E5D" w:rsidRPr="006B6F8A" w:rsidRDefault="00C277CB" w:rsidP="006107DC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课程申请费、</w:t>
      </w:r>
      <w:r w:rsidR="00936E5D" w:rsidRPr="009976C1">
        <w:rPr>
          <w:rFonts w:cs="Calibri" w:hint="eastAsia"/>
          <w:color w:val="000000"/>
          <w:sz w:val="22"/>
          <w:szCs w:val="22"/>
        </w:rPr>
        <w:t>学费、</w:t>
      </w:r>
      <w:r w:rsidR="00BF64D4">
        <w:rPr>
          <w:rFonts w:cs="Calibri" w:hint="eastAsia"/>
          <w:color w:val="000000"/>
          <w:sz w:val="22"/>
          <w:szCs w:val="22"/>
        </w:rPr>
        <w:t>住宿</w:t>
      </w:r>
      <w:r>
        <w:rPr>
          <w:rFonts w:cs="Calibri" w:hint="eastAsia"/>
          <w:color w:val="000000"/>
          <w:sz w:val="22"/>
          <w:szCs w:val="22"/>
        </w:rPr>
        <w:t>申请费、寄宿家庭住宿费（含餐）</w:t>
      </w:r>
      <w:r w:rsidR="0063217A">
        <w:rPr>
          <w:rFonts w:cs="Calibri" w:hint="eastAsia"/>
          <w:color w:val="000000"/>
          <w:sz w:val="22"/>
          <w:szCs w:val="22"/>
        </w:rPr>
        <w:t>、医疗保险</w:t>
      </w:r>
      <w:r w:rsidR="00936E5D">
        <w:rPr>
          <w:rFonts w:cs="Calibri" w:hint="eastAsia"/>
          <w:color w:val="000000"/>
          <w:sz w:val="22"/>
          <w:szCs w:val="22"/>
        </w:rPr>
        <w:t>与项目设计管理费；费用不含</w:t>
      </w:r>
      <w:r>
        <w:rPr>
          <w:rFonts w:cs="Calibri" w:hint="eastAsia"/>
          <w:color w:val="000000"/>
          <w:sz w:val="22"/>
          <w:szCs w:val="22"/>
        </w:rPr>
        <w:t>国际</w:t>
      </w:r>
      <w:r w:rsidR="00936E5D">
        <w:rPr>
          <w:rFonts w:cs="Calibri" w:hint="eastAsia"/>
          <w:color w:val="000000"/>
          <w:sz w:val="22"/>
          <w:szCs w:val="22"/>
        </w:rPr>
        <w:t>机票、签证</w:t>
      </w:r>
      <w:r>
        <w:rPr>
          <w:rFonts w:cs="Calibri" w:hint="eastAsia"/>
          <w:color w:val="000000"/>
          <w:sz w:val="22"/>
          <w:szCs w:val="22"/>
        </w:rPr>
        <w:t>费</w:t>
      </w:r>
      <w:r w:rsidR="00936E5D">
        <w:rPr>
          <w:rFonts w:cs="Calibri" w:hint="eastAsia"/>
          <w:color w:val="000000"/>
          <w:sz w:val="22"/>
          <w:szCs w:val="22"/>
        </w:rPr>
        <w:t>、与其它个人花费。</w:t>
      </w:r>
    </w:p>
    <w:p w:rsidR="002F04E4" w:rsidRPr="0063217A" w:rsidRDefault="002F04E4" w:rsidP="002F04E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127C1E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127C1E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811B0B" w:rsidRDefault="00811B0B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</w:t>
      </w:r>
      <w:r w:rsidR="00E92489">
        <w:rPr>
          <w:rFonts w:asciiTheme="minorHAnsi" w:eastAsiaTheme="majorEastAsia" w:hAnsiTheme="minorHAnsi" w:cstheme="minorHAnsi" w:hint="eastAsia"/>
          <w:szCs w:val="21"/>
        </w:rPr>
        <w:t>在开课时</w:t>
      </w:r>
      <w:r>
        <w:rPr>
          <w:rFonts w:asciiTheme="minorHAnsi" w:eastAsiaTheme="majorEastAsia" w:hAnsiTheme="minorHAnsi" w:cstheme="minorHAnsi" w:hint="eastAsia"/>
          <w:szCs w:val="21"/>
        </w:rPr>
        <w:t>必须年满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岁；</w:t>
      </w:r>
    </w:p>
    <w:p w:rsidR="006107DC" w:rsidRPr="006107DC" w:rsidRDefault="006107DC" w:rsidP="006107D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 w:rsidR="00972297">
        <w:rPr>
          <w:rFonts w:asciiTheme="minorHAnsi" w:eastAsiaTheme="majorEastAsia" w:hAnsiTheme="minorHAnsi" w:cstheme="minorHAnsi" w:hint="eastAsia"/>
          <w:szCs w:val="21"/>
        </w:rPr>
        <w:t>入学后参加</w:t>
      </w:r>
      <w:r w:rsidR="00972297" w:rsidRPr="006107DC">
        <w:rPr>
          <w:rFonts w:asciiTheme="minorHAnsi" w:eastAsiaTheme="majorEastAsia" w:hAnsiTheme="minorHAnsi" w:cstheme="minorHAnsi"/>
          <w:szCs w:val="21"/>
        </w:rPr>
        <w:t>语言</w:t>
      </w:r>
      <w:r w:rsidR="00972297">
        <w:rPr>
          <w:rFonts w:asciiTheme="minorHAnsi" w:eastAsiaTheme="majorEastAsia" w:hAnsiTheme="minorHAnsi" w:cstheme="minorHAnsi"/>
          <w:szCs w:val="21"/>
        </w:rPr>
        <w:t>分级</w:t>
      </w:r>
      <w:r w:rsidR="00972297" w:rsidRPr="006107DC">
        <w:rPr>
          <w:rFonts w:asciiTheme="minorHAnsi" w:eastAsiaTheme="majorEastAsia" w:hAnsiTheme="minorHAnsi" w:cstheme="minorHAnsi"/>
          <w:szCs w:val="21"/>
        </w:rPr>
        <w:t>测试</w:t>
      </w:r>
      <w:r w:rsidR="00E92489">
        <w:rPr>
          <w:rFonts w:asciiTheme="minorHAnsi" w:eastAsiaTheme="majorEastAsia" w:hAnsiTheme="minorHAnsi" w:cstheme="minorHAnsi" w:hint="eastAsia"/>
          <w:szCs w:val="21"/>
        </w:rPr>
        <w:t>；</w:t>
      </w:r>
      <w:r w:rsidRPr="006107DC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6107DC">
        <w:rPr>
          <w:rFonts w:asciiTheme="minorHAnsi" w:eastAsiaTheme="majorEastAsia" w:hAnsiTheme="minorHAnsi" w:cstheme="minorHAnsi" w:hint="eastAsia"/>
          <w:szCs w:val="21"/>
        </w:rPr>
        <w:t>加</w:t>
      </w:r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大学的学术审核、以及我校院系及国际交流处的派出资格审核。</w:t>
      </w:r>
    </w:p>
    <w:p w:rsidR="00CC33CC" w:rsidRPr="006E3A9C" w:rsidRDefault="00CC33CC" w:rsidP="006E3A9C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1</w:t>
      </w:r>
      <w:r w:rsidR="00FB02C9">
        <w:rPr>
          <w:rFonts w:asciiTheme="minorHAnsi" w:eastAsiaTheme="majorEastAsia" w:hAnsiTheme="minorHAnsi" w:cstheme="minorHAnsi" w:hint="eastAsia"/>
          <w:kern w:val="0"/>
          <w:szCs w:val="21"/>
        </w:rPr>
        <w:t xml:space="preserve">)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eastAsiaTheme="majorEastAsia" w:hAnsiTheme="minorHAnsi" w:cstheme="minorHAnsi"/>
          <w:szCs w:val="21"/>
        </w:rPr>
        <w:t>2</w:t>
      </w:r>
      <w:r w:rsidR="00FB02C9">
        <w:rPr>
          <w:rFonts w:asciiTheme="minorHAnsi" w:eastAsiaTheme="majorEastAsia" w:hAnsiTheme="minorHAnsi" w:cstheme="minorHAnsi" w:hint="eastAsia"/>
          <w:szCs w:val="21"/>
        </w:rPr>
        <w:t xml:space="preserve">) </w:t>
      </w:r>
      <w:r w:rsidRPr="0069732D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69732D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全美国际教育协会</w:t>
      </w:r>
      <w:r w:rsidRPr="0069732D">
        <w:rPr>
          <w:rFonts w:asciiTheme="minorHAnsi" w:eastAsiaTheme="majorEastAsia" w:hAnsiTheme="minorHAnsi" w:cstheme="minorHAnsi"/>
          <w:szCs w:val="21"/>
        </w:rPr>
        <w:t>网站</w:t>
      </w:r>
      <w:r w:rsidRPr="0069732D">
        <w:rPr>
          <w:rFonts w:asciiTheme="minorHAnsi" w:eastAsiaTheme="majorEastAsia" w:hAnsiTheme="minorHAnsi" w:cstheme="minorHAnsi"/>
          <w:szCs w:val="21"/>
        </w:rPr>
        <w:t>www.usiea.org</w:t>
      </w:r>
      <w:r w:rsidRPr="0069732D">
        <w:rPr>
          <w:rFonts w:asciiTheme="minorHAnsi" w:eastAsiaTheme="majorEastAsia" w:hAnsiTheme="minorHAnsi" w:cstheme="minorHAnsi"/>
          <w:szCs w:val="21"/>
        </w:rPr>
        <w:t>填写</w:t>
      </w:r>
      <w:r w:rsidRPr="00B63ED6">
        <w:rPr>
          <w:rFonts w:asciiTheme="minorHAnsi" w:eastAsiaTheme="majorEastAsia" w:hAnsiTheme="minorHAnsi" w:cstheme="minorHAnsi"/>
          <w:szCs w:val="21"/>
        </w:rPr>
        <w:t>《</w:t>
      </w:r>
      <w:r w:rsidR="00EC50AC" w:rsidRPr="00B63ED6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69732D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69732D">
        <w:rPr>
          <w:rFonts w:asciiTheme="minorHAnsi" w:eastAsiaTheme="majorEastAsia" w:hAnsiTheme="minorHAnsi" w:cstheme="minorHAnsi"/>
          <w:szCs w:val="21"/>
        </w:rPr>
        <w:t>201</w:t>
      </w:r>
      <w:r w:rsidR="003075A9">
        <w:rPr>
          <w:rFonts w:asciiTheme="minorHAnsi" w:eastAsiaTheme="majorEastAsia" w:hAnsiTheme="minorHAnsi" w:cstheme="minorHAnsi" w:hint="eastAsia"/>
          <w:szCs w:val="21"/>
        </w:rPr>
        <w:t>9</w:t>
      </w:r>
      <w:r w:rsidR="00770E19" w:rsidRPr="0069732D">
        <w:rPr>
          <w:rFonts w:asciiTheme="minorHAnsi" w:eastAsiaTheme="majorEastAsia" w:hAnsiTheme="minorHAnsi" w:cstheme="minorHAnsi"/>
          <w:szCs w:val="21"/>
        </w:rPr>
        <w:t>-20</w:t>
      </w:r>
      <w:r w:rsidR="003075A9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69732D">
        <w:rPr>
          <w:rFonts w:asciiTheme="minorHAnsi" w:eastAsiaTheme="majorEastAsia" w:hAnsiTheme="minorHAnsi" w:cstheme="minorHAnsi"/>
          <w:szCs w:val="21"/>
        </w:rPr>
        <w:t>学年冬春项目报名表</w:t>
      </w:r>
      <w:r w:rsidRPr="0069732D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FB02C9" w:rsidRDefault="004F7C1B" w:rsidP="00FB02C9">
      <w:pPr>
        <w:pStyle w:val="ListParagraph"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FB02C9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FB02C9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FB02C9" w:rsidRDefault="004F7C1B" w:rsidP="00FB02C9">
      <w:pPr>
        <w:pStyle w:val="ListParagraph"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FB02C9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6107DC" w:rsidRPr="00FB02C9">
        <w:rPr>
          <w:rFonts w:asciiTheme="minorHAnsi" w:hAnsiTheme="minorHAnsi" w:cs="Calibri" w:hint="eastAsia"/>
          <w:sz w:val="22"/>
        </w:rPr>
        <w:t>加</w:t>
      </w:r>
      <w:r w:rsidRPr="00FB02C9">
        <w:rPr>
          <w:rFonts w:asciiTheme="minorHAnsi" w:hAnsiTheme="minorHAnsi" w:cs="Calibri"/>
          <w:sz w:val="22"/>
        </w:rPr>
        <w:t>学习</w:t>
      </w:r>
      <w:r w:rsidR="00261C11" w:rsidRPr="00FB02C9">
        <w:rPr>
          <w:rFonts w:asciiTheme="minorHAnsi" w:hAnsiTheme="minorHAnsi" w:cs="Calibri"/>
          <w:sz w:val="22"/>
        </w:rPr>
        <w:t>；</w:t>
      </w:r>
    </w:p>
    <w:p w:rsidR="006E3A9C" w:rsidRPr="006E3A9C" w:rsidRDefault="004F7C1B" w:rsidP="00FB02C9">
      <w:pPr>
        <w:numPr>
          <w:ilvl w:val="0"/>
          <w:numId w:val="30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hAnsiTheme="minorHAnsi" w:cs="Calibri"/>
          <w:sz w:val="22"/>
        </w:rPr>
        <w:t>申请截止日期：</w:t>
      </w:r>
      <w:r w:rsidR="006E3A9C" w:rsidRPr="0069732D">
        <w:rPr>
          <w:rFonts w:asciiTheme="minorHAnsi" w:hAnsiTheme="minorHAnsi" w:cs="Calibri"/>
          <w:color w:val="FF0000"/>
          <w:sz w:val="22"/>
        </w:rPr>
        <w:t xml:space="preserve"> </w:t>
      </w:r>
      <w:r w:rsidR="006C1F05" w:rsidRPr="0069732D">
        <w:rPr>
          <w:rFonts w:asciiTheme="minorHAnsi" w:hAnsiTheme="minorHAnsi" w:cs="Calibri"/>
          <w:color w:val="FF0000"/>
          <w:sz w:val="22"/>
        </w:rPr>
        <w:t>201</w:t>
      </w:r>
      <w:r w:rsidR="003075A9">
        <w:rPr>
          <w:rFonts w:asciiTheme="minorHAnsi" w:hAnsiTheme="minorHAnsi" w:cs="Calibri" w:hint="eastAsia"/>
          <w:color w:val="FF0000"/>
          <w:sz w:val="22"/>
        </w:rPr>
        <w:t>8</w:t>
      </w:r>
      <w:r w:rsidRPr="0069732D">
        <w:rPr>
          <w:rFonts w:asciiTheme="minorHAnsi" w:hAnsiTheme="minorHAnsi" w:cs="Calibri"/>
          <w:color w:val="FF0000"/>
          <w:sz w:val="22"/>
        </w:rPr>
        <w:t>年</w:t>
      </w:r>
      <w:r w:rsidR="00580FC6">
        <w:rPr>
          <w:rFonts w:asciiTheme="minorHAnsi" w:hAnsiTheme="minorHAnsi" w:cs="Calibri"/>
          <w:color w:val="FF0000"/>
          <w:sz w:val="22"/>
        </w:rPr>
        <w:t>11</w:t>
      </w:r>
      <w:r w:rsidRPr="0069732D">
        <w:rPr>
          <w:rFonts w:asciiTheme="minorHAnsi" w:hAnsiTheme="minorHAnsi" w:cs="Calibri"/>
          <w:color w:val="FF0000"/>
          <w:sz w:val="22"/>
        </w:rPr>
        <w:t>月</w:t>
      </w:r>
      <w:r w:rsidR="00580FC6">
        <w:rPr>
          <w:rFonts w:asciiTheme="minorHAnsi" w:hAnsiTheme="minorHAnsi" w:cs="Calibri"/>
          <w:color w:val="FF0000"/>
          <w:sz w:val="22"/>
        </w:rPr>
        <w:t>15</w:t>
      </w:r>
      <w:r w:rsidRPr="0069732D">
        <w:rPr>
          <w:rFonts w:asciiTheme="minorHAnsi" w:hAnsiTheme="minorHAnsi" w:cs="Calibri"/>
          <w:color w:val="FF0000"/>
          <w:sz w:val="22"/>
        </w:rPr>
        <w:t>日</w:t>
      </w:r>
      <w:r w:rsidR="00580FC6">
        <w:rPr>
          <w:rFonts w:asciiTheme="minorHAnsi" w:hAnsiTheme="minorHAnsi" w:cs="Calibri" w:hint="eastAsia"/>
          <w:sz w:val="22"/>
        </w:rPr>
        <w:t>。</w:t>
      </w:r>
    </w:p>
    <w:p w:rsidR="004F7C1B" w:rsidRPr="0069732D" w:rsidRDefault="004F7C1B" w:rsidP="00826395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580FC6" w:rsidRPr="00580FC6" w:rsidRDefault="00E61308" w:rsidP="00580FC6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lastRenderedPageBreak/>
        <w:t xml:space="preserve"> </w:t>
      </w:r>
      <w:r w:rsidR="00580FC6" w:rsidRPr="00580FC6">
        <w:rPr>
          <w:rFonts w:ascii="SimSun" w:hAnsi="SimSun" w:cs="SimSun"/>
          <w:kern w:val="0"/>
          <w:sz w:val="22"/>
        </w:rPr>
        <w:t>本项目由</w:t>
      </w:r>
      <w:r w:rsidR="00580FC6" w:rsidRPr="00580FC6">
        <w:rPr>
          <w:rFonts w:ascii="SimSun" w:hAnsi="SimSun" w:cs="SimSun" w:hint="eastAsia"/>
          <w:kern w:val="0"/>
          <w:sz w:val="22"/>
        </w:rPr>
        <w:t>我校</w:t>
      </w:r>
      <w:r w:rsidR="00580FC6" w:rsidRPr="00580FC6">
        <w:rPr>
          <w:rFonts w:ascii="SimSun" w:hAnsi="SimSun" w:cs="SimSun"/>
          <w:kern w:val="0"/>
          <w:sz w:val="22"/>
        </w:rPr>
        <w:t>国际交流处负责对外联系</w:t>
      </w:r>
      <w:r w:rsidR="00580FC6" w:rsidRPr="00580FC6">
        <w:rPr>
          <w:rFonts w:ascii="SimSun" w:hAnsi="SimSun" w:cs="SimSun" w:hint="eastAsia"/>
          <w:kern w:val="0"/>
          <w:sz w:val="22"/>
        </w:rPr>
        <w:t>、派出管理等相关工作</w:t>
      </w:r>
      <w:r w:rsidR="00580FC6" w:rsidRPr="00580FC6">
        <w:rPr>
          <w:rFonts w:ascii="SimSun" w:hAnsi="SimSun" w:cs="SimSun"/>
          <w:kern w:val="0"/>
          <w:sz w:val="22"/>
        </w:rPr>
        <w:t>。国际</w:t>
      </w:r>
      <w:r w:rsidR="00580FC6" w:rsidRPr="00580FC6">
        <w:rPr>
          <w:rFonts w:ascii="SimSun" w:hAnsi="SimSun" w:cs="SimSun" w:hint="eastAsia"/>
          <w:kern w:val="0"/>
          <w:sz w:val="22"/>
        </w:rPr>
        <w:t>合作</w:t>
      </w:r>
      <w:r w:rsidR="00580FC6" w:rsidRPr="00580FC6">
        <w:rPr>
          <w:rFonts w:ascii="SimSun" w:hAnsi="SimSun" w:cs="SimSun"/>
          <w:kern w:val="0"/>
          <w:sz w:val="22"/>
        </w:rPr>
        <w:t>交流处</w:t>
      </w:r>
      <w:r w:rsidR="00580FC6" w:rsidRPr="00580FC6">
        <w:rPr>
          <w:rFonts w:ascii="SimSun" w:hAnsi="SimSun" w:cs="SimSun" w:hint="eastAsia"/>
          <w:kern w:val="0"/>
          <w:sz w:val="22"/>
        </w:rPr>
        <w:t>、教务处、学院共同</w:t>
      </w:r>
      <w:r w:rsidR="00580FC6" w:rsidRPr="00580FC6">
        <w:rPr>
          <w:rFonts w:ascii="SimSun" w:hAnsi="SimSun" w:cs="SimSun"/>
          <w:kern w:val="0"/>
          <w:sz w:val="22"/>
        </w:rPr>
        <w:t>选拔</w:t>
      </w:r>
      <w:r w:rsidR="00580FC6" w:rsidRPr="00580FC6">
        <w:rPr>
          <w:rFonts w:ascii="SimSun" w:hAnsi="SimSun" w:cs="SimSun" w:hint="eastAsia"/>
          <w:kern w:val="0"/>
          <w:sz w:val="22"/>
        </w:rPr>
        <w:t>派出学生。</w:t>
      </w:r>
    </w:p>
    <w:p w:rsidR="00580FC6" w:rsidRPr="00580FC6" w:rsidRDefault="00580FC6" w:rsidP="00580FC6">
      <w:pPr>
        <w:spacing w:line="360" w:lineRule="auto"/>
        <w:rPr>
          <w:rFonts w:ascii="Calibri" w:hAnsi="Calibri" w:cs="Calibri"/>
          <w:kern w:val="0"/>
          <w:sz w:val="22"/>
        </w:rPr>
      </w:pPr>
      <w:r w:rsidRPr="00580FC6">
        <w:rPr>
          <w:rFonts w:ascii="SimSun" w:hAnsi="SimSun" w:cs="SimSun"/>
          <w:bCs/>
          <w:kern w:val="0"/>
          <w:sz w:val="22"/>
        </w:rPr>
        <w:t>咨询电话：</w:t>
      </w:r>
      <w:r w:rsidRPr="00580FC6">
        <w:rPr>
          <w:rFonts w:ascii="SimSun" w:hAnsi="SimSun" w:cs="SimSun"/>
          <w:kern w:val="0"/>
          <w:sz w:val="22"/>
        </w:rPr>
        <w:t>国际交流</w:t>
      </w:r>
      <w:r w:rsidRPr="00580FC6">
        <w:rPr>
          <w:rFonts w:ascii="SimSun" w:hAnsi="SimSun" w:cs="SimSun" w:hint="eastAsia"/>
          <w:kern w:val="0"/>
          <w:sz w:val="22"/>
        </w:rPr>
        <w:t>与合作</w:t>
      </w:r>
      <w:r w:rsidRPr="00580FC6">
        <w:rPr>
          <w:rFonts w:ascii="SimSun" w:hAnsi="SimSun" w:cs="SimSun"/>
          <w:kern w:val="0"/>
          <w:sz w:val="22"/>
        </w:rPr>
        <w:t>处</w:t>
      </w:r>
      <w:r w:rsidRPr="00580FC6">
        <w:rPr>
          <w:rFonts w:ascii="SimSun" w:hAnsi="SimSun" w:cs="SimSun" w:hint="eastAsia"/>
          <w:kern w:val="0"/>
          <w:sz w:val="22"/>
        </w:rPr>
        <w:t xml:space="preserve"> </w:t>
      </w:r>
      <w:r w:rsidRPr="00580FC6">
        <w:rPr>
          <w:rFonts w:ascii="Calibri" w:hAnsi="Calibri" w:cs="Calibri" w:hint="eastAsia"/>
          <w:kern w:val="0"/>
          <w:sz w:val="22"/>
        </w:rPr>
        <w:t>028-85966899</w:t>
      </w:r>
    </w:p>
    <w:p w:rsidR="00580FC6" w:rsidRPr="00580FC6" w:rsidRDefault="00580FC6" w:rsidP="00580FC6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580FC6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580FC6">
        <w:rPr>
          <w:rFonts w:ascii="Calibri" w:hAnsi="Calibri" w:cs="Calibri" w:hint="eastAsia"/>
          <w:kern w:val="0"/>
          <w:sz w:val="22"/>
        </w:rPr>
        <w:t xml:space="preserve">18988936428 </w:t>
      </w:r>
      <w:r w:rsidRPr="00580FC6">
        <w:rPr>
          <w:rFonts w:ascii="Calibri" w:hAnsi="Calibri" w:cs="Calibri" w:hint="eastAsia"/>
          <w:kern w:val="0"/>
          <w:sz w:val="22"/>
        </w:rPr>
        <w:t>李老师</w:t>
      </w:r>
      <w:r w:rsidRPr="00580FC6">
        <w:rPr>
          <w:rFonts w:ascii="Calibri" w:hAnsi="Calibri" w:cs="Calibri"/>
          <w:kern w:val="0"/>
          <w:sz w:val="22"/>
        </w:rPr>
        <w:t>（周一至周五</w:t>
      </w:r>
      <w:r w:rsidRPr="00580FC6">
        <w:rPr>
          <w:rFonts w:ascii="Calibri" w:hAnsi="Calibri" w:cs="Calibri"/>
          <w:kern w:val="0"/>
          <w:sz w:val="22"/>
        </w:rPr>
        <w:t xml:space="preserve"> 9:00—18:00</w:t>
      </w:r>
      <w:r w:rsidRPr="00580FC6">
        <w:rPr>
          <w:rFonts w:ascii="Calibri" w:hAnsi="Calibri" w:cs="Calibri"/>
          <w:kern w:val="0"/>
          <w:sz w:val="22"/>
        </w:rPr>
        <w:t>）</w:t>
      </w:r>
    </w:p>
    <w:p w:rsidR="00580FC6" w:rsidRDefault="00580FC6" w:rsidP="00580FC6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580FC6" w:rsidRDefault="00580FC6" w:rsidP="00580FC6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580FC6" w:rsidRDefault="00580FC6" w:rsidP="00580FC6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</w:t>
      </w:r>
      <w:bookmarkStart w:id="0" w:name="_GoBack"/>
      <w:bookmarkEnd w:id="0"/>
      <w:r w:rsidR="00E27C56" w:rsidRPr="0069732D">
        <w:rPr>
          <w:rFonts w:asciiTheme="minorHAnsi" w:hAnsiTheme="minorHAnsi" w:cs="Calibri"/>
          <w:kern w:val="0"/>
          <w:sz w:val="22"/>
        </w:rPr>
        <w:t>：</w:t>
      </w:r>
      <w:hyperlink r:id="rId9" w:history="1">
        <w:r w:rsidR="00E27C56" w:rsidRPr="008F399C">
          <w:rPr>
            <w:rStyle w:val="Hyperlink"/>
            <w:rFonts w:asciiTheme="minorHAnsi" w:hAnsiTheme="minorHAnsi" w:cs="Calibri"/>
            <w:kern w:val="0"/>
            <w:sz w:val="22"/>
          </w:rPr>
          <w:t>visituvic@yeah.net</w:t>
        </w:r>
      </w:hyperlink>
      <w:r w:rsidR="00E27C56">
        <w:rPr>
          <w:rFonts w:asciiTheme="minorHAnsi" w:hAnsiTheme="minorHAnsi" w:cs="Calibri" w:hint="eastAsia"/>
          <w:kern w:val="0"/>
          <w:sz w:val="22"/>
        </w:rPr>
        <w:t xml:space="preserve"> </w:t>
      </w:r>
      <w:r w:rsidR="00E27C56">
        <w:rPr>
          <w:rFonts w:asciiTheme="minorHAnsi" w:hAnsiTheme="minorHAnsi" w:cs="Calibri"/>
          <w:kern w:val="0"/>
          <w:sz w:val="22"/>
        </w:rPr>
        <w:t xml:space="preserve"> </w:t>
      </w:r>
    </w:p>
    <w:p w:rsidR="0024447C" w:rsidRPr="0024447C" w:rsidRDefault="0024447C" w:rsidP="00580FC6">
      <w:pPr>
        <w:spacing w:line="360" w:lineRule="auto"/>
        <w:rPr>
          <w:rFonts w:asciiTheme="minorHAnsi" w:hAnsiTheme="minorHAnsi" w:cs="Calibri"/>
          <w:kern w:val="0"/>
          <w:sz w:val="22"/>
        </w:rPr>
      </w:pPr>
    </w:p>
    <w:sectPr w:rsidR="0024447C" w:rsidRPr="0024447C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FC" w:rsidRDefault="003939FC">
      <w:r>
        <w:separator/>
      </w:r>
    </w:p>
  </w:endnote>
  <w:endnote w:type="continuationSeparator" w:id="0">
    <w:p w:rsidR="003939FC" w:rsidRDefault="003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FC" w:rsidRDefault="003939FC">
      <w:r>
        <w:separator/>
      </w:r>
    </w:p>
  </w:footnote>
  <w:footnote w:type="continuationSeparator" w:id="0">
    <w:p w:rsidR="003939FC" w:rsidRDefault="003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C8E4972"/>
    <w:multiLevelType w:val="hybridMultilevel"/>
    <w:tmpl w:val="8168F6A4"/>
    <w:lvl w:ilvl="0" w:tplc="F3023F72">
      <w:start w:val="3"/>
      <w:numFmt w:val="decimal"/>
      <w:lvlText w:val="%1)"/>
      <w:lvlJc w:val="left"/>
      <w:pPr>
        <w:ind w:left="360" w:hanging="360"/>
      </w:pPr>
      <w:rPr>
        <w:rFonts w:eastAsiaTheme="majorEastAsia" w:cs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8"/>
  </w:num>
  <w:num w:numId="5">
    <w:abstractNumId w:val="19"/>
  </w:num>
  <w:num w:numId="6">
    <w:abstractNumId w:val="3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2"/>
  </w:num>
  <w:num w:numId="12">
    <w:abstractNumId w:val="7"/>
  </w:num>
  <w:num w:numId="13">
    <w:abstractNumId w:val="17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8"/>
  </w:num>
  <w:num w:numId="20">
    <w:abstractNumId w:val="15"/>
  </w:num>
  <w:num w:numId="21">
    <w:abstractNumId w:val="1"/>
  </w:num>
  <w:num w:numId="22">
    <w:abstractNumId w:val="5"/>
  </w:num>
  <w:num w:numId="23">
    <w:abstractNumId w:val="29"/>
  </w:num>
  <w:num w:numId="24">
    <w:abstractNumId w:val="20"/>
  </w:num>
  <w:num w:numId="25">
    <w:abstractNumId w:val="27"/>
  </w:num>
  <w:num w:numId="26">
    <w:abstractNumId w:val="22"/>
  </w:num>
  <w:num w:numId="27">
    <w:abstractNumId w:val="26"/>
  </w:num>
  <w:num w:numId="28">
    <w:abstractNumId w:val="16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590A"/>
    <w:rsid w:val="00006712"/>
    <w:rsid w:val="00010F31"/>
    <w:rsid w:val="000169DD"/>
    <w:rsid w:val="00022AFD"/>
    <w:rsid w:val="00022FDB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513C"/>
    <w:rsid w:val="000E71FC"/>
    <w:rsid w:val="000E7915"/>
    <w:rsid w:val="000F10F6"/>
    <w:rsid w:val="000F140D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5431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4011"/>
    <w:rsid w:val="00135F93"/>
    <w:rsid w:val="00137744"/>
    <w:rsid w:val="00143294"/>
    <w:rsid w:val="00146AB9"/>
    <w:rsid w:val="001517C3"/>
    <w:rsid w:val="00167799"/>
    <w:rsid w:val="00167C8D"/>
    <w:rsid w:val="00170451"/>
    <w:rsid w:val="001738F0"/>
    <w:rsid w:val="00175F78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74D9"/>
    <w:rsid w:val="00230EA2"/>
    <w:rsid w:val="0023347E"/>
    <w:rsid w:val="002441C6"/>
    <w:rsid w:val="0024447C"/>
    <w:rsid w:val="002449A1"/>
    <w:rsid w:val="0024592F"/>
    <w:rsid w:val="00251642"/>
    <w:rsid w:val="00255140"/>
    <w:rsid w:val="00257E0D"/>
    <w:rsid w:val="00260916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076D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A53"/>
    <w:rsid w:val="002F3568"/>
    <w:rsid w:val="002F7AB9"/>
    <w:rsid w:val="0030157A"/>
    <w:rsid w:val="003025DF"/>
    <w:rsid w:val="00302995"/>
    <w:rsid w:val="00303D3D"/>
    <w:rsid w:val="003075A9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3C15"/>
    <w:rsid w:val="00337023"/>
    <w:rsid w:val="00342D9D"/>
    <w:rsid w:val="00342E7E"/>
    <w:rsid w:val="003440CB"/>
    <w:rsid w:val="003504A0"/>
    <w:rsid w:val="00352A1D"/>
    <w:rsid w:val="00353816"/>
    <w:rsid w:val="00361CCF"/>
    <w:rsid w:val="00361F0C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39FC"/>
    <w:rsid w:val="00394A95"/>
    <w:rsid w:val="00396306"/>
    <w:rsid w:val="00397742"/>
    <w:rsid w:val="00397891"/>
    <w:rsid w:val="003A6BB9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273F"/>
    <w:rsid w:val="0041705B"/>
    <w:rsid w:val="0042204E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72046"/>
    <w:rsid w:val="0048136E"/>
    <w:rsid w:val="004847D3"/>
    <w:rsid w:val="00485A90"/>
    <w:rsid w:val="00485AD1"/>
    <w:rsid w:val="00486AA5"/>
    <w:rsid w:val="00486B7F"/>
    <w:rsid w:val="004878DF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50F2"/>
    <w:rsid w:val="00525703"/>
    <w:rsid w:val="005260BE"/>
    <w:rsid w:val="005263C4"/>
    <w:rsid w:val="00527573"/>
    <w:rsid w:val="005326B5"/>
    <w:rsid w:val="005339BB"/>
    <w:rsid w:val="00534DE3"/>
    <w:rsid w:val="00535F08"/>
    <w:rsid w:val="00536F45"/>
    <w:rsid w:val="00537EE6"/>
    <w:rsid w:val="00541BC9"/>
    <w:rsid w:val="005447E3"/>
    <w:rsid w:val="00547E75"/>
    <w:rsid w:val="00555016"/>
    <w:rsid w:val="00556212"/>
    <w:rsid w:val="005606AC"/>
    <w:rsid w:val="005669D8"/>
    <w:rsid w:val="0057138A"/>
    <w:rsid w:val="00572B6E"/>
    <w:rsid w:val="00572E88"/>
    <w:rsid w:val="005762B0"/>
    <w:rsid w:val="00580FC6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6D1A"/>
    <w:rsid w:val="005A31F5"/>
    <w:rsid w:val="005A65C8"/>
    <w:rsid w:val="005B5847"/>
    <w:rsid w:val="005B5D60"/>
    <w:rsid w:val="005B69C2"/>
    <w:rsid w:val="005C27A1"/>
    <w:rsid w:val="005C67D4"/>
    <w:rsid w:val="005C7CC0"/>
    <w:rsid w:val="005C7E31"/>
    <w:rsid w:val="005D0683"/>
    <w:rsid w:val="005D6F09"/>
    <w:rsid w:val="005E035C"/>
    <w:rsid w:val="005E262D"/>
    <w:rsid w:val="005E5A41"/>
    <w:rsid w:val="005E674A"/>
    <w:rsid w:val="005E6E17"/>
    <w:rsid w:val="005F6112"/>
    <w:rsid w:val="00602232"/>
    <w:rsid w:val="00606AA2"/>
    <w:rsid w:val="00606C4F"/>
    <w:rsid w:val="006107DC"/>
    <w:rsid w:val="0061228A"/>
    <w:rsid w:val="00617A76"/>
    <w:rsid w:val="0062059D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6295A"/>
    <w:rsid w:val="00663035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58D5"/>
    <w:rsid w:val="00687DBB"/>
    <w:rsid w:val="00696B1C"/>
    <w:rsid w:val="0069732D"/>
    <w:rsid w:val="006A2B5F"/>
    <w:rsid w:val="006A32C4"/>
    <w:rsid w:val="006A72B8"/>
    <w:rsid w:val="006B576E"/>
    <w:rsid w:val="006B6F8A"/>
    <w:rsid w:val="006C1F05"/>
    <w:rsid w:val="006C2070"/>
    <w:rsid w:val="006C4426"/>
    <w:rsid w:val="006D5B15"/>
    <w:rsid w:val="006D5C62"/>
    <w:rsid w:val="006D642C"/>
    <w:rsid w:val="006E3A9C"/>
    <w:rsid w:val="006F038D"/>
    <w:rsid w:val="00700978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423FD"/>
    <w:rsid w:val="0074285A"/>
    <w:rsid w:val="0075420F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0B76"/>
    <w:rsid w:val="00785C31"/>
    <w:rsid w:val="00793276"/>
    <w:rsid w:val="00795075"/>
    <w:rsid w:val="007A01B4"/>
    <w:rsid w:val="007A03BE"/>
    <w:rsid w:val="007A07E5"/>
    <w:rsid w:val="007A136C"/>
    <w:rsid w:val="007A385D"/>
    <w:rsid w:val="007A3E79"/>
    <w:rsid w:val="007A463F"/>
    <w:rsid w:val="007A7362"/>
    <w:rsid w:val="007B0667"/>
    <w:rsid w:val="007B5A17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1D53"/>
    <w:rsid w:val="007E3816"/>
    <w:rsid w:val="007E513A"/>
    <w:rsid w:val="007E675E"/>
    <w:rsid w:val="007F085E"/>
    <w:rsid w:val="007F50F2"/>
    <w:rsid w:val="007F5700"/>
    <w:rsid w:val="007F79E2"/>
    <w:rsid w:val="00802548"/>
    <w:rsid w:val="00802957"/>
    <w:rsid w:val="00802B47"/>
    <w:rsid w:val="008062A9"/>
    <w:rsid w:val="00810F6E"/>
    <w:rsid w:val="00811B0B"/>
    <w:rsid w:val="00814941"/>
    <w:rsid w:val="00814AA6"/>
    <w:rsid w:val="008153A8"/>
    <w:rsid w:val="00826395"/>
    <w:rsid w:val="008267EE"/>
    <w:rsid w:val="0083050D"/>
    <w:rsid w:val="00832E9B"/>
    <w:rsid w:val="008432ED"/>
    <w:rsid w:val="00843F7D"/>
    <w:rsid w:val="008450F3"/>
    <w:rsid w:val="00855260"/>
    <w:rsid w:val="00860271"/>
    <w:rsid w:val="0086227D"/>
    <w:rsid w:val="00863FEE"/>
    <w:rsid w:val="008653E0"/>
    <w:rsid w:val="00865C09"/>
    <w:rsid w:val="008730BB"/>
    <w:rsid w:val="00880B5C"/>
    <w:rsid w:val="00881CA9"/>
    <w:rsid w:val="00883821"/>
    <w:rsid w:val="0088500C"/>
    <w:rsid w:val="0088679A"/>
    <w:rsid w:val="0089014A"/>
    <w:rsid w:val="008902CF"/>
    <w:rsid w:val="008966E9"/>
    <w:rsid w:val="008A1057"/>
    <w:rsid w:val="008B188A"/>
    <w:rsid w:val="008B4A3B"/>
    <w:rsid w:val="008B56E5"/>
    <w:rsid w:val="008B5BB5"/>
    <w:rsid w:val="008B6065"/>
    <w:rsid w:val="008C1F77"/>
    <w:rsid w:val="008D1223"/>
    <w:rsid w:val="008D3CFE"/>
    <w:rsid w:val="008D5E6C"/>
    <w:rsid w:val="008D7F16"/>
    <w:rsid w:val="008E08E2"/>
    <w:rsid w:val="008E160B"/>
    <w:rsid w:val="008E4534"/>
    <w:rsid w:val="008E54DB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46668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0364"/>
    <w:rsid w:val="00972297"/>
    <w:rsid w:val="00972BCD"/>
    <w:rsid w:val="0097304E"/>
    <w:rsid w:val="0097647D"/>
    <w:rsid w:val="00976B70"/>
    <w:rsid w:val="00983752"/>
    <w:rsid w:val="00983EF6"/>
    <w:rsid w:val="00987939"/>
    <w:rsid w:val="009927BE"/>
    <w:rsid w:val="00994EDE"/>
    <w:rsid w:val="009959F3"/>
    <w:rsid w:val="00995FFE"/>
    <w:rsid w:val="009A100F"/>
    <w:rsid w:val="009A11C1"/>
    <w:rsid w:val="009A27F7"/>
    <w:rsid w:val="009A292D"/>
    <w:rsid w:val="009A312A"/>
    <w:rsid w:val="009A4CAF"/>
    <w:rsid w:val="009A69B5"/>
    <w:rsid w:val="009B0A5E"/>
    <w:rsid w:val="009B0D73"/>
    <w:rsid w:val="009B3167"/>
    <w:rsid w:val="009B34FA"/>
    <w:rsid w:val="009C020C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F0653"/>
    <w:rsid w:val="009F09C7"/>
    <w:rsid w:val="009F1A76"/>
    <w:rsid w:val="009F7FCB"/>
    <w:rsid w:val="00A00B17"/>
    <w:rsid w:val="00A01568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5DC2"/>
    <w:rsid w:val="00A5260B"/>
    <w:rsid w:val="00A60B5F"/>
    <w:rsid w:val="00A61F62"/>
    <w:rsid w:val="00A623DF"/>
    <w:rsid w:val="00A67B5E"/>
    <w:rsid w:val="00A72E16"/>
    <w:rsid w:val="00A73593"/>
    <w:rsid w:val="00A76003"/>
    <w:rsid w:val="00A76D78"/>
    <w:rsid w:val="00A83140"/>
    <w:rsid w:val="00A843DA"/>
    <w:rsid w:val="00A84830"/>
    <w:rsid w:val="00A96197"/>
    <w:rsid w:val="00AA2334"/>
    <w:rsid w:val="00AA4DC4"/>
    <w:rsid w:val="00AB05C6"/>
    <w:rsid w:val="00AB3244"/>
    <w:rsid w:val="00AB66D7"/>
    <w:rsid w:val="00AB694F"/>
    <w:rsid w:val="00AC32C6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FF7"/>
    <w:rsid w:val="00B2543C"/>
    <w:rsid w:val="00B26192"/>
    <w:rsid w:val="00B262CD"/>
    <w:rsid w:val="00B316D1"/>
    <w:rsid w:val="00B33B11"/>
    <w:rsid w:val="00B33C5E"/>
    <w:rsid w:val="00B40A66"/>
    <w:rsid w:val="00B41090"/>
    <w:rsid w:val="00B50CF4"/>
    <w:rsid w:val="00B57B39"/>
    <w:rsid w:val="00B60E9C"/>
    <w:rsid w:val="00B63ED6"/>
    <w:rsid w:val="00B6632A"/>
    <w:rsid w:val="00B67C18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C1BD9"/>
    <w:rsid w:val="00BC3B43"/>
    <w:rsid w:val="00BC52DF"/>
    <w:rsid w:val="00BC5535"/>
    <w:rsid w:val="00BD0BB7"/>
    <w:rsid w:val="00BD1289"/>
    <w:rsid w:val="00BD6A1A"/>
    <w:rsid w:val="00BE02A7"/>
    <w:rsid w:val="00BE2788"/>
    <w:rsid w:val="00BE6F4C"/>
    <w:rsid w:val="00BE7E70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5076"/>
    <w:rsid w:val="00C277CB"/>
    <w:rsid w:val="00C35490"/>
    <w:rsid w:val="00C369C9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3A7"/>
    <w:rsid w:val="00CA65E9"/>
    <w:rsid w:val="00CB4339"/>
    <w:rsid w:val="00CB49F9"/>
    <w:rsid w:val="00CB5C2D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6A45"/>
    <w:rsid w:val="00D17DB4"/>
    <w:rsid w:val="00D2092D"/>
    <w:rsid w:val="00D31AFE"/>
    <w:rsid w:val="00D332D6"/>
    <w:rsid w:val="00D346FC"/>
    <w:rsid w:val="00D35444"/>
    <w:rsid w:val="00D3691D"/>
    <w:rsid w:val="00D371C4"/>
    <w:rsid w:val="00D41ADE"/>
    <w:rsid w:val="00D471D1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6134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7A31"/>
    <w:rsid w:val="00E17346"/>
    <w:rsid w:val="00E21BE2"/>
    <w:rsid w:val="00E22994"/>
    <w:rsid w:val="00E23047"/>
    <w:rsid w:val="00E23270"/>
    <w:rsid w:val="00E25F20"/>
    <w:rsid w:val="00E27C56"/>
    <w:rsid w:val="00E309FD"/>
    <w:rsid w:val="00E403D4"/>
    <w:rsid w:val="00E403F2"/>
    <w:rsid w:val="00E40561"/>
    <w:rsid w:val="00E414F9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51A5"/>
    <w:rsid w:val="00EE68D2"/>
    <w:rsid w:val="00EF14B7"/>
    <w:rsid w:val="00EF44AD"/>
    <w:rsid w:val="00F014F8"/>
    <w:rsid w:val="00F13937"/>
    <w:rsid w:val="00F13F80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89F"/>
    <w:rsid w:val="00F62AEB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79AC"/>
    <w:rsid w:val="00FA6353"/>
    <w:rsid w:val="00FB02C9"/>
    <w:rsid w:val="00FB32DE"/>
    <w:rsid w:val="00FB3ADA"/>
    <w:rsid w:val="00FB7A50"/>
    <w:rsid w:val="00FC0DF5"/>
    <w:rsid w:val="00FC44B5"/>
    <w:rsid w:val="00FC4EB0"/>
    <w:rsid w:val="00FC6127"/>
    <w:rsid w:val="00FC7A4D"/>
    <w:rsid w:val="00FD08A0"/>
    <w:rsid w:val="00FD1F63"/>
    <w:rsid w:val="00FD2E42"/>
    <w:rsid w:val="00FD4AA6"/>
    <w:rsid w:val="00FE0C21"/>
    <w:rsid w:val="00FE2B9E"/>
    <w:rsid w:val="00FE6123"/>
    <w:rsid w:val="00FE6555"/>
    <w:rsid w:val="00FE6E03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102EA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vic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0C49-E1BE-C042-85CF-87B53910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391</Words>
  <Characters>2232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44</cp:revision>
  <cp:lastPrinted>2011-12-16T08:54:00Z</cp:lastPrinted>
  <dcterms:created xsi:type="dcterms:W3CDTF">2017-10-09T09:06:00Z</dcterms:created>
  <dcterms:modified xsi:type="dcterms:W3CDTF">2018-08-14T13:59:00Z</dcterms:modified>
</cp:coreProperties>
</file>